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B436" w14:textId="77777777" w:rsidR="006559EE" w:rsidRPr="00D40139" w:rsidRDefault="00292675" w:rsidP="00F02A97">
      <w:pPr>
        <w:autoSpaceDN w:val="0"/>
        <w:snapToGrid w:val="0"/>
        <w:jc w:val="left"/>
        <w:rPr>
          <w:rFonts w:ascii="HG丸ｺﾞｼｯｸM-PRO" w:eastAsia="HG丸ｺﾞｼｯｸM-PRO"/>
          <w:b/>
          <w:sz w:val="24"/>
        </w:rPr>
      </w:pPr>
      <w:r w:rsidRPr="00D40139">
        <w:rPr>
          <w:rFonts w:ascii="HG丸ｺﾞｼｯｸM-PRO" w:eastAsia="HG丸ｺﾞｼｯｸM-PRO" w:hint="eastAsia"/>
          <w:b/>
          <w:noProof/>
          <w:sz w:val="24"/>
        </w:rPr>
        <mc:AlternateContent>
          <mc:Choice Requires="wpg">
            <w:drawing>
              <wp:anchor distT="0" distB="0" distL="114300" distR="114300" simplePos="0" relativeHeight="251657728" behindDoc="0" locked="0" layoutInCell="1" allowOverlap="1" wp14:anchorId="3A76FA37" wp14:editId="0169F61D">
                <wp:simplePos x="0" y="0"/>
                <wp:positionH relativeFrom="column">
                  <wp:posOffset>5057140</wp:posOffset>
                </wp:positionH>
                <wp:positionV relativeFrom="paragraph">
                  <wp:posOffset>-86995</wp:posOffset>
                </wp:positionV>
                <wp:extent cx="804545" cy="695960"/>
                <wp:effectExtent l="8255" t="13970" r="635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4545" cy="695960"/>
                          <a:chOff x="9087" y="997"/>
                          <a:chExt cx="1267" cy="1096"/>
                        </a:xfrm>
                      </wpg:grpSpPr>
                      <wps:wsp>
                        <wps:cNvPr id="2" name="Rectangle 4"/>
                        <wps:cNvSpPr>
                          <a:spLocks noChangeArrowheads="1"/>
                        </wps:cNvSpPr>
                        <wps:spPr bwMode="auto">
                          <a:xfrm>
                            <a:off x="9087" y="997"/>
                            <a:ext cx="905" cy="1096"/>
                          </a:xfrm>
                          <a:prstGeom prst="rect">
                            <a:avLst/>
                          </a:prstGeom>
                          <a:solidFill>
                            <a:srgbClr val="FFFFFF"/>
                          </a:solidFill>
                          <a:ln w="9525" cap="rnd">
                            <a:solidFill>
                              <a:srgbClr val="000000"/>
                            </a:solidFill>
                            <a:prstDash val="sysDot"/>
                            <a:miter lim="800000"/>
                            <a:headEnd/>
                            <a:tailEnd/>
                          </a:ln>
                        </wps:spPr>
                        <wps:txbx>
                          <w:txbxContent>
                            <w:p w14:paraId="761DE759" w14:textId="77777777" w:rsidR="00604ABA" w:rsidRDefault="00604ABA" w:rsidP="006250FC">
                              <w:pPr>
                                <w:jc w:val="center"/>
                              </w:pPr>
                            </w:p>
                            <w:p w14:paraId="744127C2" w14:textId="77777777" w:rsidR="00604ABA" w:rsidRPr="006250FC" w:rsidRDefault="00604ABA" w:rsidP="006250FC">
                              <w:pPr>
                                <w:jc w:val="center"/>
                                <w:rPr>
                                  <w:color w:val="C0C0C0"/>
                                </w:rPr>
                              </w:pPr>
                              <w:r w:rsidRPr="006250FC">
                                <w:rPr>
                                  <w:rFonts w:hint="eastAsia"/>
                                  <w:color w:val="C0C0C0"/>
                                </w:rPr>
                                <w:t>収入</w:t>
                              </w:r>
                            </w:p>
                            <w:p w14:paraId="029F2302" w14:textId="77777777" w:rsidR="00604ABA" w:rsidRDefault="00604ABA" w:rsidP="006250FC">
                              <w:pPr>
                                <w:jc w:val="center"/>
                              </w:pPr>
                              <w:r w:rsidRPr="006250FC">
                                <w:rPr>
                                  <w:rFonts w:hint="eastAsia"/>
                                  <w:color w:val="C0C0C0"/>
                                </w:rPr>
                                <w:t>印紙</w:t>
                              </w:r>
                            </w:p>
                          </w:txbxContent>
                        </wps:txbx>
                        <wps:bodyPr rot="0" vert="horz" wrap="square" lIns="74295" tIns="8890" rIns="74295" bIns="8890" anchor="t" anchorCtr="0" upright="1">
                          <a:noAutofit/>
                        </wps:bodyPr>
                      </wps:wsp>
                      <wps:wsp>
                        <wps:cNvPr id="3" name="Oval 5"/>
                        <wps:cNvSpPr>
                          <a:spLocks noChangeArrowheads="1"/>
                        </wps:cNvSpPr>
                        <wps:spPr bwMode="auto">
                          <a:xfrm>
                            <a:off x="9811" y="1271"/>
                            <a:ext cx="543" cy="548"/>
                          </a:xfrm>
                          <a:prstGeom prst="ellipse">
                            <a:avLst/>
                          </a:prstGeom>
                          <a:solidFill>
                            <a:srgbClr val="FFFFFF"/>
                          </a:solidFill>
                          <a:ln w="9525" cap="rnd">
                            <a:solidFill>
                              <a:srgbClr val="000000"/>
                            </a:solidFill>
                            <a:prstDash val="sysDot"/>
                            <a:round/>
                            <a:headEnd/>
                            <a:tailEnd/>
                          </a:ln>
                        </wps:spPr>
                        <wps:txbx>
                          <w:txbxContent>
                            <w:p w14:paraId="064F0F4B" w14:textId="77777777" w:rsidR="00604ABA" w:rsidRPr="006250FC" w:rsidRDefault="00604ABA" w:rsidP="006250FC">
                              <w:pPr>
                                <w:spacing w:line="0" w:lineRule="atLeast"/>
                                <w:jc w:val="center"/>
                                <w:rPr>
                                  <w:sz w:val="6"/>
                                  <w:szCs w:val="6"/>
                                </w:rPr>
                              </w:pPr>
                            </w:p>
                            <w:p w14:paraId="220A58B6" w14:textId="77777777" w:rsidR="00604ABA" w:rsidRPr="006250FC" w:rsidRDefault="00604ABA" w:rsidP="006250FC">
                              <w:pPr>
                                <w:jc w:val="center"/>
                                <w:rPr>
                                  <w:color w:val="C0C0C0"/>
                                  <w:sz w:val="16"/>
                                  <w:szCs w:val="16"/>
                                </w:rPr>
                              </w:pPr>
                              <w:r w:rsidRPr="006250FC">
                                <w:rPr>
                                  <w:rFonts w:hint="eastAsia"/>
                                  <w:color w:val="C0C0C0"/>
                                  <w:sz w:val="16"/>
                                  <w:szCs w:val="16"/>
                                </w:rPr>
                                <w:t>割印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6FA37" id="Group 6" o:spid="_x0000_s1026" style="position:absolute;margin-left:398.2pt;margin-top:-6.85pt;width:63.35pt;height:54.8pt;z-index:251657728" coordorigin="9087,997" coordsize="1267,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bY/AIAAGIIAAAOAAAAZHJzL2Uyb0RvYy54bWzUVm1v2yAQ/j5p/wHxfbWdJWls1amqpq0m&#10;bWu1bj+AYGyjYWBA4mS/fgc4adJO2ta9SPMHC3zHcfc8D4fPzjedQGtmLFeyxNlJihGTVFVcNiX+&#10;9PH61Qwj64isiFCSlXjLLD6fv3xx1uuCjVSrRMUMgiDSFr0uceucLpLE0pZ1xJ4ozSQYa2U64mBq&#10;mqQypIfonUhGaTpNemUqbRRl1sLXRTTieYhf14y627q2zCFRYsjNhbcJ76V/J/MzUjSG6JbTIQ3y&#10;jCw6wiVsug+1II6gleFPQnWcGmVV7U6o6hJV15yyUANUk6WPqrkxaqVDLU3RN3oPE0D7CKdnh6Xv&#10;1zdG3+s7E7OH4VtFP1vAJel1Uxza/byJzmjZv1MV8ElWToXCN7XpfAgoCW0Cvts9vmzjEIWPs3Q8&#10;GU8womCa5pN8OuBPWyDJr8rT2SlGYM3z00gNba+GxdloCja/NEvzqbcmpIi7hkyHzDzzICX7gJb9&#10;PbTuW6JZIMF6NO4M4lWJRxhJ0gEAH0BiRDaCobHPyW8OXjtAbUQTSXXZghe7MEb1LSMVJJWFGo4W&#10;+IkFLn4I71Ogdhjn6QDwE5RIoY11N0x1yA9KbCD1wB1Zv7UuArpz8VRaJXh1zYUIE9MsL4VBawIn&#10;6To8AwdHbkKiHuibjHwWBA60kVXY48jLHgZLw/O9YD6ZBbFt3NRu7UI570eKjjtoG4J3XlT+iZ89&#10;sleyCi6OcBHHoBMhg54jupElt1luBsKWqtoC6EbF9gDtDAatMl8x6qE1lNh+WRHDMBJvJBB3Oh7l&#10;UJ4Lk9ksh75iDg3LAwORFAKV2GEUh5cudp+VNrxpYZ8swCPVBZykmgcavAxiTkPWIOd/pOvXO13f&#10;AtFo4mE9Uiio4m9JepZl4exno9NwNEix0/RkDGn5kz8Zzwad7NrNTq+DpJkQXFt/XEnx/6ka2v0g&#10;3l8VcuhJAbUH7fy0nv29GCS7FzIMoohh8AcVHPo0XGShdQ+Xrr8pD+dB8Q+/BvNvAAAA//8DAFBL&#10;AwQUAAYACAAAACEAr0QKQOIAAAAKAQAADwAAAGRycy9kb3ducmV2LnhtbEyPy2rDMBBF94X+g5hC&#10;d4msuHnYtRxCaLsKgSaFkp1iTWwTSzKWYjt/3+mq3c0whzvnZuvRNKzHztfOShDTCBjawunalhK+&#10;ju+TFTAflNWqcRYl3NHDOn98yFSq3WA/sT+EklGI9amSUIXQppz7okKj/NS1aOl2cZ1Rgdau5LpT&#10;A4Wbhs+iaMGNqi19qFSL2wqL6+FmJHwMatjE4q3fXS/b++k433/vBEr5/DRuXoEFHMMfDL/6pA45&#10;OZ3dzWrPGgnLZPFCqISJiJfAiEhmsQB2pmGeAM8z/r9C/gMAAP//AwBQSwECLQAUAAYACAAAACEA&#10;toM4kv4AAADhAQAAEwAAAAAAAAAAAAAAAAAAAAAAW0NvbnRlbnRfVHlwZXNdLnhtbFBLAQItABQA&#10;BgAIAAAAIQA4/SH/1gAAAJQBAAALAAAAAAAAAAAAAAAAAC8BAABfcmVscy8ucmVsc1BLAQItABQA&#10;BgAIAAAAIQAMHKbY/AIAAGIIAAAOAAAAAAAAAAAAAAAAAC4CAABkcnMvZTJvRG9jLnhtbFBLAQIt&#10;ABQABgAIAAAAIQCvRApA4gAAAAoBAAAPAAAAAAAAAAAAAAAAAFYFAABkcnMvZG93bnJldi54bWxQ&#10;SwUGAAAAAAQABADzAAAAZQYAAAAA&#10;">
                <v:rect id="Rectangle 4" o:spid="_x0000_s1027" style="position:absolute;left:9087;top:997;width:905;height:1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761DE759" w14:textId="77777777" w:rsidR="00604ABA" w:rsidRDefault="00604ABA" w:rsidP="006250FC">
                        <w:pPr>
                          <w:jc w:val="center"/>
                        </w:pPr>
                      </w:p>
                      <w:p w14:paraId="744127C2" w14:textId="77777777" w:rsidR="00604ABA" w:rsidRPr="006250FC" w:rsidRDefault="00604ABA" w:rsidP="006250FC">
                        <w:pPr>
                          <w:jc w:val="center"/>
                          <w:rPr>
                            <w:color w:val="C0C0C0"/>
                          </w:rPr>
                        </w:pPr>
                        <w:r w:rsidRPr="006250FC">
                          <w:rPr>
                            <w:rFonts w:hint="eastAsia"/>
                            <w:color w:val="C0C0C0"/>
                          </w:rPr>
                          <w:t>収入</w:t>
                        </w:r>
                      </w:p>
                      <w:p w14:paraId="029F2302" w14:textId="77777777" w:rsidR="00604ABA" w:rsidRDefault="00604ABA" w:rsidP="006250FC">
                        <w:pPr>
                          <w:jc w:val="center"/>
                        </w:pPr>
                        <w:r w:rsidRPr="006250FC">
                          <w:rPr>
                            <w:rFonts w:hint="eastAsia"/>
                            <w:color w:val="C0C0C0"/>
                          </w:rPr>
                          <w:t>印紙</w:t>
                        </w:r>
                      </w:p>
                    </w:txbxContent>
                  </v:textbox>
                </v:rect>
                <v:oval id="Oval 5" o:spid="_x0000_s1028" style="position:absolute;left:9811;top:1271;width:543;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WAwgAAANoAAAAPAAAAZHJzL2Rvd25yZXYueG1sRI9Bi8Iw&#10;FITvgv8hPMGLaKoLq1ajiCDusboieHs0z7bavJQmavXXG2Fhj8PMfMPMl40pxZ1qV1hWMBxEIIhT&#10;qwvOFBx+N/0JCOeRNZaWScGTHCwX7dYcY20fvKP73mciQNjFqCD3voqldGlOBt3AVsTBO9vaoA+y&#10;zqSu8RHgppSjKPqWBgsOCzlWtM4pve5vRsH2uBlNLyYpsp6/4OTwWiWncaJUt9OsZiA8Nf4//Nf+&#10;0Qq+4HMl3AC5eAMAAP//AwBQSwECLQAUAAYACAAAACEA2+H2y+4AAACFAQAAEwAAAAAAAAAAAAAA&#10;AAAAAAAAW0NvbnRlbnRfVHlwZXNdLnhtbFBLAQItABQABgAIAAAAIQBa9CxbvwAAABUBAAALAAAA&#10;AAAAAAAAAAAAAB8BAABfcmVscy8ucmVsc1BLAQItABQABgAIAAAAIQBOo0WAwgAAANoAAAAPAAAA&#10;AAAAAAAAAAAAAAcCAABkcnMvZG93bnJldi54bWxQSwUGAAAAAAMAAwC3AAAA9gIAAAAA&#10;">
                  <v:stroke dashstyle="1 1" endcap="round"/>
                  <v:textbox inset="0,0,0,0">
                    <w:txbxContent>
                      <w:p w14:paraId="064F0F4B" w14:textId="77777777" w:rsidR="00604ABA" w:rsidRPr="006250FC" w:rsidRDefault="00604ABA" w:rsidP="006250FC">
                        <w:pPr>
                          <w:spacing w:line="0" w:lineRule="atLeast"/>
                          <w:jc w:val="center"/>
                          <w:rPr>
                            <w:sz w:val="6"/>
                            <w:szCs w:val="6"/>
                          </w:rPr>
                        </w:pPr>
                      </w:p>
                      <w:p w14:paraId="220A58B6" w14:textId="77777777" w:rsidR="00604ABA" w:rsidRPr="006250FC" w:rsidRDefault="00604ABA" w:rsidP="006250FC">
                        <w:pPr>
                          <w:jc w:val="center"/>
                          <w:rPr>
                            <w:color w:val="C0C0C0"/>
                            <w:sz w:val="16"/>
                            <w:szCs w:val="16"/>
                          </w:rPr>
                        </w:pPr>
                        <w:r w:rsidRPr="006250FC">
                          <w:rPr>
                            <w:rFonts w:hint="eastAsia"/>
                            <w:color w:val="C0C0C0"/>
                            <w:sz w:val="16"/>
                            <w:szCs w:val="16"/>
                          </w:rPr>
                          <w:t>割印</w:t>
                        </w:r>
                      </w:p>
                    </w:txbxContent>
                  </v:textbox>
                </v:oval>
              </v:group>
            </w:pict>
          </mc:Fallback>
        </mc:AlternateContent>
      </w:r>
    </w:p>
    <w:p w14:paraId="591C43EC" w14:textId="77777777" w:rsidR="00242EDC" w:rsidRPr="00D40139" w:rsidRDefault="00242EDC" w:rsidP="00F02A97">
      <w:pPr>
        <w:autoSpaceDN w:val="0"/>
        <w:snapToGrid w:val="0"/>
        <w:spacing w:line="160" w:lineRule="atLeast"/>
        <w:jc w:val="center"/>
        <w:rPr>
          <w:color w:val="000000"/>
          <w:sz w:val="24"/>
        </w:rPr>
      </w:pPr>
      <w:r w:rsidRPr="00D40139">
        <w:rPr>
          <w:rFonts w:hint="eastAsia"/>
          <w:color w:val="000000"/>
          <w:sz w:val="24"/>
        </w:rPr>
        <w:t>業務委託契約書</w:t>
      </w:r>
    </w:p>
    <w:p w14:paraId="2C669971" w14:textId="77777777" w:rsidR="00242EDC" w:rsidRPr="00D40139" w:rsidRDefault="00242EDC" w:rsidP="00F02A97">
      <w:pPr>
        <w:autoSpaceDN w:val="0"/>
        <w:snapToGrid w:val="0"/>
        <w:spacing w:line="160" w:lineRule="atLeast"/>
        <w:rPr>
          <w:color w:val="000000"/>
          <w:sz w:val="24"/>
        </w:rPr>
      </w:pPr>
    </w:p>
    <w:p w14:paraId="77193C52" w14:textId="0C56BA23" w:rsidR="00242EDC" w:rsidRPr="00D40139" w:rsidRDefault="00E66483"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 xml:space="preserve">委託業務の名称　</w:t>
      </w:r>
      <w:r w:rsidR="00C85BD5" w:rsidRPr="00D40139">
        <w:rPr>
          <w:rFonts w:ascii="ＭＳ 明朝" w:hAnsi="ＭＳ 明朝" w:hint="eastAsia"/>
          <w:color w:val="000000"/>
          <w:sz w:val="24"/>
        </w:rPr>
        <w:t>令</w:t>
      </w:r>
      <w:r w:rsidR="00C85BD5" w:rsidRPr="00312B38">
        <w:rPr>
          <w:rFonts w:ascii="ＭＳ 明朝" w:hAnsi="ＭＳ 明朝" w:hint="eastAsia"/>
          <w:color w:val="000000" w:themeColor="text1"/>
          <w:sz w:val="24"/>
        </w:rPr>
        <w:t>和</w:t>
      </w:r>
      <w:r w:rsidR="00225EEF">
        <w:rPr>
          <w:rFonts w:ascii="ＭＳ 明朝" w:hAnsi="ＭＳ 明朝" w:hint="eastAsia"/>
          <w:color w:val="000000" w:themeColor="text1"/>
          <w:sz w:val="24"/>
        </w:rPr>
        <w:t>８</w:t>
      </w:r>
      <w:r w:rsidR="002818E6" w:rsidRPr="00312B38">
        <w:rPr>
          <w:rFonts w:ascii="ＭＳ 明朝" w:hAnsi="ＭＳ 明朝" w:hint="eastAsia"/>
          <w:color w:val="000000" w:themeColor="text1"/>
          <w:sz w:val="24"/>
        </w:rPr>
        <w:t>年</w:t>
      </w:r>
      <w:r w:rsidR="00FB7568" w:rsidRPr="00D40139">
        <w:rPr>
          <w:rFonts w:ascii="ＭＳ 明朝" w:hAnsi="ＭＳ 明朝" w:hint="eastAsia"/>
          <w:color w:val="000000"/>
          <w:sz w:val="24"/>
        </w:rPr>
        <w:t>度県政アンケート</w:t>
      </w:r>
      <w:r w:rsidR="00EF75CA" w:rsidRPr="00D40139">
        <w:rPr>
          <w:rFonts w:ascii="ＭＳ 明朝" w:hAnsi="ＭＳ 明朝" w:hint="eastAsia"/>
          <w:color w:val="000000"/>
          <w:sz w:val="24"/>
        </w:rPr>
        <w:t>調査業務</w:t>
      </w:r>
    </w:p>
    <w:p w14:paraId="1E2BFF71" w14:textId="58AC310F" w:rsidR="00242EDC" w:rsidRPr="00312B38" w:rsidRDefault="00E66483" w:rsidP="00F02A97">
      <w:pPr>
        <w:autoSpaceDN w:val="0"/>
        <w:snapToGrid w:val="0"/>
        <w:spacing w:line="276" w:lineRule="auto"/>
        <w:ind w:firstLineChars="100" w:firstLine="221"/>
        <w:rPr>
          <w:rFonts w:ascii="ＭＳ 明朝" w:hAnsi="ＭＳ 明朝"/>
          <w:color w:val="000000" w:themeColor="text1"/>
          <w:sz w:val="24"/>
        </w:rPr>
      </w:pPr>
      <w:r w:rsidRPr="00D40139">
        <w:rPr>
          <w:rFonts w:ascii="ＭＳ 明朝" w:hAnsi="ＭＳ 明朝" w:hint="eastAsia"/>
          <w:color w:val="000000"/>
          <w:sz w:val="24"/>
        </w:rPr>
        <w:t xml:space="preserve">委託期間　　</w:t>
      </w:r>
      <w:r w:rsidR="00D40139">
        <w:rPr>
          <w:rFonts w:ascii="ＭＳ 明朝" w:hAnsi="ＭＳ 明朝" w:hint="eastAsia"/>
          <w:color w:val="000000"/>
          <w:sz w:val="24"/>
        </w:rPr>
        <w:t xml:space="preserve">　　</w:t>
      </w:r>
      <w:r w:rsidR="00CC15D9" w:rsidRPr="00D40139">
        <w:rPr>
          <w:rFonts w:ascii="ＭＳ 明朝" w:hAnsi="ＭＳ 明朝" w:hint="eastAsia"/>
          <w:color w:val="000000"/>
          <w:sz w:val="24"/>
        </w:rPr>
        <w:t>契約締結の</w:t>
      </w:r>
      <w:r w:rsidR="006250FC" w:rsidRPr="00D40139">
        <w:rPr>
          <w:rFonts w:ascii="ＭＳ 明朝" w:hAnsi="ＭＳ 明朝" w:hint="eastAsia"/>
          <w:color w:val="000000"/>
          <w:sz w:val="24"/>
        </w:rPr>
        <w:t>日から</w:t>
      </w:r>
      <w:r w:rsidR="00757BEF" w:rsidRPr="00D40139">
        <w:rPr>
          <w:rFonts w:ascii="ＭＳ 明朝" w:hAnsi="ＭＳ 明朝" w:hint="eastAsia"/>
          <w:color w:val="000000"/>
          <w:sz w:val="24"/>
        </w:rPr>
        <w:t>令</w:t>
      </w:r>
      <w:r w:rsidR="00757BEF" w:rsidRPr="00312B38">
        <w:rPr>
          <w:rFonts w:ascii="ＭＳ 明朝" w:hAnsi="ＭＳ 明朝" w:hint="eastAsia"/>
          <w:color w:val="000000" w:themeColor="text1"/>
          <w:sz w:val="24"/>
        </w:rPr>
        <w:t>和</w:t>
      </w:r>
      <w:r w:rsidR="00225EEF">
        <w:rPr>
          <w:rFonts w:ascii="ＭＳ 明朝" w:hAnsi="ＭＳ 明朝" w:hint="eastAsia"/>
          <w:color w:val="000000" w:themeColor="text1"/>
          <w:sz w:val="24"/>
        </w:rPr>
        <w:t>８</w:t>
      </w:r>
      <w:r w:rsidR="002818E6" w:rsidRPr="00312B38">
        <w:rPr>
          <w:rFonts w:ascii="ＭＳ 明朝" w:hAnsi="ＭＳ 明朝" w:hint="eastAsia"/>
          <w:color w:val="000000" w:themeColor="text1"/>
          <w:sz w:val="24"/>
        </w:rPr>
        <w:t>年</w:t>
      </w:r>
      <w:r w:rsidR="00C810EC" w:rsidRPr="00312B38">
        <w:rPr>
          <w:rFonts w:ascii="ＭＳ 明朝" w:hAnsi="ＭＳ 明朝" w:hint="eastAsia"/>
          <w:color w:val="000000" w:themeColor="text1"/>
          <w:sz w:val="24"/>
        </w:rPr>
        <w:t>11</w:t>
      </w:r>
      <w:r w:rsidR="00AF5C9D" w:rsidRPr="00312B38">
        <w:rPr>
          <w:rFonts w:ascii="ＭＳ 明朝" w:hAnsi="ＭＳ 明朝" w:hint="eastAsia"/>
          <w:color w:val="000000" w:themeColor="text1"/>
          <w:sz w:val="24"/>
        </w:rPr>
        <w:t>月</w:t>
      </w:r>
      <w:r w:rsidR="00225EEF">
        <w:rPr>
          <w:rFonts w:ascii="ＭＳ 明朝" w:hAnsi="ＭＳ 明朝" w:hint="eastAsia"/>
          <w:color w:val="000000" w:themeColor="text1"/>
          <w:sz w:val="24"/>
        </w:rPr>
        <w:t>30</w:t>
      </w:r>
      <w:r w:rsidR="00242EDC" w:rsidRPr="00312B38">
        <w:rPr>
          <w:rFonts w:ascii="ＭＳ 明朝" w:hAnsi="ＭＳ 明朝" w:hint="eastAsia"/>
          <w:color w:val="000000" w:themeColor="text1"/>
          <w:sz w:val="24"/>
        </w:rPr>
        <w:t>日まで</w:t>
      </w:r>
    </w:p>
    <w:p w14:paraId="18F34A06"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業務委託料</w:t>
      </w:r>
      <w:r w:rsidR="00CC15D9" w:rsidRPr="00D40139">
        <w:rPr>
          <w:rFonts w:ascii="ＭＳ 明朝" w:hAnsi="ＭＳ 明朝" w:hint="eastAsia"/>
          <w:color w:val="000000"/>
          <w:sz w:val="24"/>
        </w:rPr>
        <w:t xml:space="preserve">  </w:t>
      </w:r>
      <w:r w:rsidR="00D40139">
        <w:rPr>
          <w:rFonts w:ascii="ＭＳ 明朝" w:hAnsi="ＭＳ 明朝" w:hint="eastAsia"/>
          <w:color w:val="000000"/>
          <w:sz w:val="24"/>
        </w:rPr>
        <w:t xml:space="preserve">　　</w:t>
      </w:r>
      <w:r w:rsidR="00CC15D9" w:rsidRPr="00D40139">
        <w:rPr>
          <w:rFonts w:ascii="ＭＳ 明朝" w:hAnsi="ＭＳ 明朝" w:hint="eastAsia"/>
          <w:color w:val="000000"/>
          <w:sz w:val="24"/>
        </w:rPr>
        <w:t>金</w:t>
      </w:r>
      <w:r w:rsidR="00D40139">
        <w:rPr>
          <w:rFonts w:ascii="ＭＳ 明朝" w:hAnsi="ＭＳ 明朝" w:hint="eastAsia"/>
          <w:color w:val="000000"/>
          <w:sz w:val="24"/>
        </w:rPr>
        <w:t xml:space="preserve">　　　　　　　　</w:t>
      </w:r>
      <w:r w:rsidRPr="00D40139">
        <w:rPr>
          <w:rFonts w:ascii="ＭＳ 明朝" w:hAnsi="ＭＳ 明朝" w:hint="eastAsia"/>
          <w:color w:val="000000"/>
          <w:sz w:val="24"/>
        </w:rPr>
        <w:t xml:space="preserve">円（うち消費税及び地方消費税　</w:t>
      </w:r>
      <w:r w:rsidR="00CC15D9" w:rsidRPr="00D40139">
        <w:rPr>
          <w:rFonts w:ascii="ＭＳ 明朝" w:hAnsi="ＭＳ 明朝" w:hint="eastAsia"/>
          <w:color w:val="000000"/>
          <w:sz w:val="24"/>
        </w:rPr>
        <w:t>金</w:t>
      </w:r>
      <w:r w:rsidR="00D40139">
        <w:rPr>
          <w:rFonts w:ascii="ＭＳ 明朝" w:hAnsi="ＭＳ 明朝" w:hint="eastAsia"/>
          <w:color w:val="000000"/>
          <w:sz w:val="24"/>
        </w:rPr>
        <w:t xml:space="preserve">　　　　</w:t>
      </w:r>
      <w:r w:rsidR="006664F1" w:rsidRPr="00D40139">
        <w:rPr>
          <w:rFonts w:ascii="ＭＳ 明朝" w:hAnsi="ＭＳ 明朝" w:hint="eastAsia"/>
          <w:color w:val="000000"/>
          <w:sz w:val="24"/>
        </w:rPr>
        <w:t>円</w:t>
      </w:r>
      <w:r w:rsidRPr="00D40139">
        <w:rPr>
          <w:rFonts w:ascii="ＭＳ 明朝" w:hAnsi="ＭＳ 明朝" w:hint="eastAsia"/>
          <w:color w:val="000000"/>
          <w:sz w:val="24"/>
        </w:rPr>
        <w:t>）</w:t>
      </w:r>
    </w:p>
    <w:p w14:paraId="486B95F4" w14:textId="77777777" w:rsidR="00242EDC" w:rsidRPr="00D56D00" w:rsidRDefault="002C0F7F" w:rsidP="00F02A97">
      <w:pPr>
        <w:autoSpaceDN w:val="0"/>
        <w:snapToGrid w:val="0"/>
        <w:spacing w:line="276" w:lineRule="auto"/>
        <w:ind w:leftChars="100" w:left="1958" w:hangingChars="800" w:hanging="1767"/>
        <w:rPr>
          <w:rFonts w:ascii="ＭＳ 明朝" w:hAnsi="ＭＳ 明朝"/>
          <w:color w:val="000000"/>
          <w:sz w:val="24"/>
        </w:rPr>
      </w:pPr>
      <w:r w:rsidRPr="00D40139">
        <w:rPr>
          <w:rFonts w:ascii="ＭＳ 明朝" w:hAnsi="ＭＳ 明朝" w:hint="eastAsia"/>
          <w:color w:val="000000"/>
          <w:sz w:val="24"/>
        </w:rPr>
        <w:t xml:space="preserve">契約保証金　</w:t>
      </w:r>
      <w:r w:rsidR="00D40139">
        <w:rPr>
          <w:rFonts w:ascii="ＭＳ 明朝" w:hAnsi="ＭＳ 明朝" w:hint="eastAsia"/>
          <w:color w:val="000000"/>
          <w:sz w:val="24"/>
        </w:rPr>
        <w:t xml:space="preserve">　　</w:t>
      </w:r>
      <w:r w:rsidR="00D40139" w:rsidRPr="00D56D00">
        <w:rPr>
          <w:rFonts w:ascii="ＭＳ 明朝" w:hAnsi="ＭＳ 明朝" w:hint="eastAsia"/>
          <w:color w:val="000000"/>
          <w:sz w:val="24"/>
        </w:rPr>
        <w:t>契約金額の100分の10に相当する金額以上の額とする。ただし、山形県財務規則第135条各号のいずれかに該当する場合は、免除する。</w:t>
      </w:r>
    </w:p>
    <w:p w14:paraId="6264A04F" w14:textId="77777777" w:rsidR="00D40139" w:rsidRPr="00D40139" w:rsidRDefault="00D40139" w:rsidP="00F02A97">
      <w:pPr>
        <w:autoSpaceDN w:val="0"/>
        <w:snapToGrid w:val="0"/>
        <w:spacing w:line="160" w:lineRule="atLeast"/>
        <w:ind w:leftChars="100" w:left="1296" w:hangingChars="500" w:hanging="1105"/>
        <w:rPr>
          <w:rFonts w:ascii="ＭＳ 明朝" w:hAnsi="ＭＳ 明朝"/>
          <w:color w:val="000000"/>
          <w:sz w:val="24"/>
        </w:rPr>
      </w:pPr>
    </w:p>
    <w:p w14:paraId="4966DB67" w14:textId="77777777" w:rsidR="00D40139" w:rsidRPr="00D40139" w:rsidRDefault="00D40139" w:rsidP="00F02A97">
      <w:pPr>
        <w:autoSpaceDN w:val="0"/>
        <w:snapToGrid w:val="0"/>
        <w:spacing w:line="160" w:lineRule="atLeast"/>
        <w:ind w:leftChars="100" w:left="1296" w:hangingChars="500" w:hanging="1105"/>
        <w:rPr>
          <w:rFonts w:ascii="ＭＳ 明朝" w:hAnsi="ＭＳ 明朝"/>
          <w:color w:val="000000"/>
          <w:sz w:val="24"/>
        </w:rPr>
      </w:pPr>
    </w:p>
    <w:p w14:paraId="09FBDD0E"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頭書業務の委託について、委託者</w:t>
      </w:r>
      <w:r w:rsidR="00550875" w:rsidRPr="00D40139">
        <w:rPr>
          <w:rFonts w:ascii="ＭＳ 明朝" w:hAnsi="ＭＳ 明朝" w:hint="eastAsia"/>
          <w:color w:val="000000"/>
          <w:sz w:val="24"/>
        </w:rPr>
        <w:t xml:space="preserve">　</w:t>
      </w:r>
      <w:r w:rsidRPr="00D40139">
        <w:rPr>
          <w:rFonts w:ascii="ＭＳ 明朝" w:hAnsi="ＭＳ 明朝" w:hint="eastAsia"/>
          <w:color w:val="000000"/>
          <w:sz w:val="24"/>
        </w:rPr>
        <w:t>山形県知事</w:t>
      </w:r>
      <w:r w:rsidR="00EF75CA" w:rsidRPr="00D40139">
        <w:rPr>
          <w:rFonts w:ascii="ＭＳ 明朝" w:hAnsi="ＭＳ 明朝" w:hint="eastAsia"/>
          <w:color w:val="000000"/>
          <w:sz w:val="24"/>
        </w:rPr>
        <w:t xml:space="preserve">　吉村　美栄子 </w:t>
      </w:r>
      <w:r w:rsidR="00E66483" w:rsidRPr="00D40139">
        <w:rPr>
          <w:rFonts w:ascii="ＭＳ 明朝" w:hAnsi="ＭＳ 明朝" w:hint="eastAsia"/>
          <w:color w:val="000000"/>
          <w:sz w:val="24"/>
        </w:rPr>
        <w:t>を</w:t>
      </w:r>
      <w:r w:rsidR="00B83E16" w:rsidRPr="00D40139">
        <w:rPr>
          <w:rFonts w:ascii="ＭＳ 明朝" w:hAnsi="ＭＳ 明朝" w:hint="eastAsia"/>
          <w:color w:val="000000"/>
          <w:sz w:val="24"/>
        </w:rPr>
        <w:t>発注者</w:t>
      </w:r>
      <w:r w:rsidR="00E66483" w:rsidRPr="00D40139">
        <w:rPr>
          <w:rFonts w:ascii="ＭＳ 明朝" w:hAnsi="ＭＳ 明朝" w:hint="eastAsia"/>
          <w:color w:val="000000"/>
          <w:sz w:val="24"/>
        </w:rPr>
        <w:t>とし、受託者</w:t>
      </w:r>
      <w:r w:rsidR="00F12032" w:rsidRPr="00D40139">
        <w:rPr>
          <w:rFonts w:ascii="ＭＳ 明朝" w:hAnsi="ＭＳ 明朝" w:hint="eastAsia"/>
          <w:color w:val="000000"/>
          <w:sz w:val="24"/>
        </w:rPr>
        <w:t xml:space="preserve">　</w:t>
      </w:r>
      <w:r w:rsidR="000A7843">
        <w:rPr>
          <w:rFonts w:ascii="ＭＳ 明朝" w:hAnsi="ＭＳ 明朝" w:hint="eastAsia"/>
          <w:color w:val="000000"/>
          <w:sz w:val="24"/>
        </w:rPr>
        <w:t>〇〇〇〇〇〇〇〇〇　代表取締役</w:t>
      </w:r>
      <w:r w:rsidR="00D40139">
        <w:rPr>
          <w:rFonts w:ascii="ＭＳ 明朝" w:hAnsi="ＭＳ 明朝" w:hint="eastAsia"/>
          <w:color w:val="000000"/>
          <w:sz w:val="24"/>
        </w:rPr>
        <w:t xml:space="preserve">　〇〇　〇〇</w:t>
      </w:r>
      <w:r w:rsidR="002D575E" w:rsidRPr="00D40139">
        <w:rPr>
          <w:rFonts w:ascii="ＭＳ 明朝" w:hAnsi="ＭＳ 明朝" w:hint="eastAsia"/>
          <w:color w:val="000000"/>
          <w:sz w:val="24"/>
        </w:rPr>
        <w:t xml:space="preserve">　</w:t>
      </w:r>
      <w:r w:rsidR="00B83E16" w:rsidRPr="00D40139">
        <w:rPr>
          <w:rFonts w:ascii="ＭＳ 明朝" w:hAnsi="ＭＳ 明朝" w:hint="eastAsia"/>
          <w:color w:val="000000"/>
          <w:sz w:val="24"/>
        </w:rPr>
        <w:t>を受注者</w:t>
      </w:r>
      <w:r w:rsidRPr="00D40139">
        <w:rPr>
          <w:rFonts w:ascii="ＭＳ 明朝" w:hAnsi="ＭＳ 明朝" w:hint="eastAsia"/>
          <w:color w:val="000000"/>
          <w:sz w:val="24"/>
        </w:rPr>
        <w:t>とし、次の条項により委託契約を締結する。</w:t>
      </w:r>
    </w:p>
    <w:p w14:paraId="1E5C2560" w14:textId="77777777" w:rsidR="00242EDC" w:rsidRPr="00D40139" w:rsidRDefault="00242EDC" w:rsidP="00F02A97">
      <w:pPr>
        <w:autoSpaceDN w:val="0"/>
        <w:snapToGrid w:val="0"/>
        <w:spacing w:line="276" w:lineRule="auto"/>
        <w:ind w:firstLineChars="100" w:firstLine="221"/>
        <w:outlineLvl w:val="0"/>
        <w:rPr>
          <w:rFonts w:ascii="ＭＳ 明朝" w:hAnsi="ＭＳ 明朝"/>
          <w:color w:val="000000"/>
          <w:sz w:val="24"/>
        </w:rPr>
      </w:pPr>
      <w:r w:rsidRPr="00D40139">
        <w:rPr>
          <w:rFonts w:ascii="ＭＳ 明朝" w:hAnsi="ＭＳ 明朝" w:hint="eastAsia"/>
          <w:color w:val="000000"/>
          <w:sz w:val="24"/>
        </w:rPr>
        <w:t>（総則）</w:t>
      </w:r>
    </w:p>
    <w:p w14:paraId="50128BB2"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第１</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は、「委託仕様書」に基づき、頭書の業務委託料（以下「委託料」という。）をもって、頭書の</w:t>
      </w:r>
      <w:r w:rsidR="00487599" w:rsidRPr="00D40139">
        <w:rPr>
          <w:rFonts w:ascii="ＭＳ 明朝" w:hAnsi="ＭＳ 明朝" w:hint="eastAsia"/>
          <w:color w:val="000000"/>
          <w:sz w:val="24"/>
        </w:rPr>
        <w:t>委託期間の終期</w:t>
      </w:r>
      <w:r w:rsidRPr="00D40139">
        <w:rPr>
          <w:rFonts w:ascii="ＭＳ 明朝" w:hAnsi="ＭＳ 明朝" w:hint="eastAsia"/>
          <w:color w:val="000000"/>
          <w:sz w:val="24"/>
        </w:rPr>
        <w:t>（以下「履行期限」という。）までに、頭書の委託業務（以下「委託業務」という。）を実施し、その結果</w:t>
      </w:r>
      <w:r w:rsidR="00487599" w:rsidRPr="00D40139">
        <w:rPr>
          <w:rFonts w:ascii="ＭＳ 明朝" w:hAnsi="ＭＳ 明朝" w:hint="eastAsia"/>
          <w:color w:val="000000"/>
          <w:sz w:val="24"/>
        </w:rPr>
        <w:t>（以下「成果品」という。）</w:t>
      </w:r>
      <w:r w:rsidRPr="00D40139">
        <w:rPr>
          <w:rFonts w:ascii="ＭＳ 明朝" w:hAnsi="ＭＳ 明朝" w:hint="eastAsia"/>
          <w:color w:val="000000"/>
          <w:sz w:val="24"/>
        </w:rPr>
        <w:t>を</w:t>
      </w:r>
      <w:r w:rsidR="004F34F7" w:rsidRPr="00D40139">
        <w:rPr>
          <w:rFonts w:ascii="ＭＳ 明朝" w:hAnsi="ＭＳ 明朝" w:hint="eastAsia"/>
          <w:color w:val="000000"/>
          <w:sz w:val="24"/>
        </w:rPr>
        <w:t>発注者</w:t>
      </w:r>
      <w:r w:rsidRPr="00D40139">
        <w:rPr>
          <w:rFonts w:ascii="ＭＳ 明朝" w:hAnsi="ＭＳ 明朝" w:hint="eastAsia"/>
          <w:color w:val="000000"/>
          <w:sz w:val="24"/>
        </w:rPr>
        <w:t>に引き渡すものとする。</w:t>
      </w:r>
    </w:p>
    <w:p w14:paraId="728611DD"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２　前項の「委託仕様書」に明記されていない仕様があるときは、</w:t>
      </w:r>
      <w:r w:rsidR="00B83E16" w:rsidRPr="00D40139">
        <w:rPr>
          <w:rFonts w:ascii="ＭＳ 明朝" w:hAnsi="ＭＳ 明朝" w:hint="eastAsia"/>
          <w:color w:val="000000"/>
          <w:sz w:val="24"/>
        </w:rPr>
        <w:t>発注者</w:t>
      </w:r>
      <w:r w:rsidRPr="00D40139">
        <w:rPr>
          <w:rFonts w:ascii="ＭＳ 明朝" w:hAnsi="ＭＳ 明朝" w:hint="eastAsia"/>
          <w:color w:val="000000"/>
          <w:sz w:val="24"/>
        </w:rPr>
        <w:t>、</w:t>
      </w:r>
      <w:r w:rsidR="00B83E16" w:rsidRPr="00D40139">
        <w:rPr>
          <w:rFonts w:ascii="ＭＳ 明朝" w:hAnsi="ＭＳ 明朝" w:hint="eastAsia"/>
          <w:color w:val="000000"/>
          <w:sz w:val="24"/>
        </w:rPr>
        <w:t>受注者</w:t>
      </w:r>
      <w:r w:rsidRPr="00D40139">
        <w:rPr>
          <w:rFonts w:ascii="ＭＳ 明朝" w:hAnsi="ＭＳ 明朝" w:hint="eastAsia"/>
          <w:color w:val="000000"/>
          <w:sz w:val="24"/>
        </w:rPr>
        <w:t>協議して定める。</w:t>
      </w:r>
    </w:p>
    <w:p w14:paraId="1C684233"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（委託業務の遂行場所）</w:t>
      </w:r>
    </w:p>
    <w:p w14:paraId="66C05C31" w14:textId="77777777" w:rsidR="00242EDC" w:rsidRPr="00D40139" w:rsidRDefault="00242EDC" w:rsidP="00F02A97">
      <w:pPr>
        <w:autoSpaceDN w:val="0"/>
        <w:snapToGrid w:val="0"/>
        <w:spacing w:line="276" w:lineRule="auto"/>
        <w:rPr>
          <w:rFonts w:ascii="ＭＳ 明朝" w:hAnsi="ＭＳ 明朝"/>
          <w:color w:val="000000"/>
          <w:sz w:val="24"/>
        </w:rPr>
      </w:pPr>
      <w:r w:rsidRPr="00D40139">
        <w:rPr>
          <w:rFonts w:ascii="ＭＳ 明朝" w:hAnsi="ＭＳ 明朝" w:hint="eastAsia"/>
          <w:color w:val="000000"/>
          <w:sz w:val="24"/>
        </w:rPr>
        <w:t>第２</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は、委託業務を次の場所において遂行するものとする。</w:t>
      </w:r>
    </w:p>
    <w:p w14:paraId="7C9DB072" w14:textId="77777777" w:rsidR="00242EDC" w:rsidRPr="00D40139" w:rsidRDefault="00242EDC" w:rsidP="00F02A97">
      <w:pPr>
        <w:autoSpaceDN w:val="0"/>
        <w:snapToGrid w:val="0"/>
        <w:spacing w:line="276" w:lineRule="auto"/>
        <w:rPr>
          <w:rFonts w:ascii="ＭＳ 明朝" w:hAnsi="ＭＳ 明朝"/>
          <w:color w:val="000000"/>
          <w:sz w:val="24"/>
          <w:lang w:eastAsia="zh-CN"/>
        </w:rPr>
      </w:pPr>
      <w:r w:rsidRPr="00D40139">
        <w:rPr>
          <w:rFonts w:ascii="ＭＳ 明朝" w:hAnsi="ＭＳ 明朝" w:hint="eastAsia"/>
          <w:color w:val="000000"/>
          <w:sz w:val="24"/>
        </w:rPr>
        <w:t xml:space="preserve">　　　　</w:t>
      </w:r>
      <w:r w:rsidR="00A75005">
        <w:rPr>
          <w:rFonts w:ascii="ＭＳ 明朝" w:hAnsi="ＭＳ 明朝" w:hint="eastAsia"/>
          <w:color w:val="000000"/>
          <w:sz w:val="24"/>
        </w:rPr>
        <w:t xml:space="preserve">　</w:t>
      </w:r>
      <w:r w:rsidR="00743A67" w:rsidRPr="00D40139">
        <w:rPr>
          <w:rFonts w:ascii="ＭＳ 明朝" w:hAnsi="ＭＳ 明朝" w:hint="eastAsia"/>
          <w:color w:val="000000"/>
          <w:sz w:val="24"/>
        </w:rPr>
        <w:t>山形県内</w:t>
      </w:r>
    </w:p>
    <w:p w14:paraId="4886EDCA"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（業務遂行上の義務）</w:t>
      </w:r>
    </w:p>
    <w:p w14:paraId="7B5D3944"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第３</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は、委託業務に従事する者</w:t>
      </w:r>
      <w:r w:rsidR="00487599" w:rsidRPr="00D40139">
        <w:rPr>
          <w:rFonts w:ascii="ＭＳ 明朝" w:hAnsi="ＭＳ 明朝" w:hint="eastAsia"/>
          <w:color w:val="000000"/>
          <w:sz w:val="24"/>
        </w:rPr>
        <w:t>（以下「従事者」という。）</w:t>
      </w:r>
      <w:r w:rsidRPr="00D40139">
        <w:rPr>
          <w:rFonts w:ascii="ＭＳ 明朝" w:hAnsi="ＭＳ 明朝" w:hint="eastAsia"/>
          <w:color w:val="000000"/>
          <w:sz w:val="24"/>
        </w:rPr>
        <w:t>に、委託業務の遂行に必要な技術を習得させ、委託業務の遂行に万全を期するものとする。</w:t>
      </w:r>
    </w:p>
    <w:p w14:paraId="426AF292"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（従事者の管理）</w:t>
      </w:r>
    </w:p>
    <w:p w14:paraId="1BE89119" w14:textId="77777777" w:rsidR="00242EDC" w:rsidRPr="00D40139" w:rsidRDefault="00242EDC" w:rsidP="00F02A97">
      <w:pPr>
        <w:autoSpaceDN w:val="0"/>
        <w:snapToGrid w:val="0"/>
        <w:spacing w:line="276" w:lineRule="auto"/>
        <w:rPr>
          <w:rFonts w:ascii="ＭＳ 明朝" w:hAnsi="ＭＳ 明朝"/>
          <w:color w:val="000000"/>
          <w:sz w:val="24"/>
        </w:rPr>
      </w:pPr>
      <w:r w:rsidRPr="00D40139">
        <w:rPr>
          <w:rFonts w:ascii="ＭＳ 明朝" w:hAnsi="ＭＳ 明朝" w:hint="eastAsia"/>
          <w:color w:val="000000"/>
          <w:sz w:val="24"/>
        </w:rPr>
        <w:t>第４</w:t>
      </w:r>
      <w:r w:rsidR="00B83E16" w:rsidRPr="00D40139">
        <w:rPr>
          <w:rFonts w:ascii="ＭＳ 明朝" w:hAnsi="ＭＳ 明朝" w:hint="eastAsia"/>
          <w:color w:val="000000"/>
          <w:sz w:val="24"/>
        </w:rPr>
        <w:t>条　受注者は、従事者の氏名を、あらかじめ発注者</w:t>
      </w:r>
      <w:r w:rsidRPr="00D40139">
        <w:rPr>
          <w:rFonts w:ascii="ＭＳ 明朝" w:hAnsi="ＭＳ 明朝" w:hint="eastAsia"/>
          <w:color w:val="000000"/>
          <w:sz w:val="24"/>
        </w:rPr>
        <w:t>に通知するものとする。</w:t>
      </w:r>
    </w:p>
    <w:p w14:paraId="44133F8D" w14:textId="77777777" w:rsidR="00242EDC" w:rsidRPr="00D40139" w:rsidRDefault="00B83E16" w:rsidP="00F02A97">
      <w:pPr>
        <w:autoSpaceDN w:val="0"/>
        <w:snapToGrid w:val="0"/>
        <w:spacing w:line="276" w:lineRule="auto"/>
        <w:rPr>
          <w:rFonts w:ascii="ＭＳ 明朝" w:hAnsi="ＭＳ 明朝"/>
          <w:color w:val="000000"/>
          <w:sz w:val="24"/>
        </w:rPr>
      </w:pPr>
      <w:r w:rsidRPr="00D40139">
        <w:rPr>
          <w:rFonts w:ascii="ＭＳ 明朝" w:hAnsi="ＭＳ 明朝" w:hint="eastAsia"/>
          <w:color w:val="000000"/>
          <w:sz w:val="24"/>
        </w:rPr>
        <w:t>２　受注者</w:t>
      </w:r>
      <w:r w:rsidR="00242EDC" w:rsidRPr="00D40139">
        <w:rPr>
          <w:rFonts w:ascii="ＭＳ 明朝" w:hAnsi="ＭＳ 明朝" w:hint="eastAsia"/>
          <w:color w:val="000000"/>
          <w:sz w:val="24"/>
        </w:rPr>
        <w:t>は、従事者の管理について、一切の責任を負う。</w:t>
      </w:r>
    </w:p>
    <w:p w14:paraId="3179EB66"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（秘密の保持等）</w:t>
      </w:r>
    </w:p>
    <w:p w14:paraId="2D488677"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 xml:space="preserve">第５条  </w:t>
      </w:r>
      <w:r w:rsidR="00B83E16" w:rsidRPr="00D40139">
        <w:rPr>
          <w:rFonts w:ascii="ＭＳ 明朝" w:hAnsi="ＭＳ 明朝" w:hint="eastAsia"/>
          <w:color w:val="000000"/>
          <w:sz w:val="24"/>
        </w:rPr>
        <w:t>受注者</w:t>
      </w:r>
      <w:r w:rsidRPr="00D40139">
        <w:rPr>
          <w:rFonts w:ascii="ＭＳ 明朝" w:hAnsi="ＭＳ 明朝" w:hint="eastAsia"/>
          <w:color w:val="000000"/>
          <w:sz w:val="24"/>
        </w:rPr>
        <w:t>は、委託業務の遂行上直接</w:t>
      </w:r>
      <w:r w:rsidR="00487599" w:rsidRPr="00D40139">
        <w:rPr>
          <w:rFonts w:ascii="ＭＳ 明朝" w:hAnsi="ＭＳ 明朝" w:hint="eastAsia"/>
          <w:color w:val="000000"/>
          <w:sz w:val="24"/>
        </w:rPr>
        <w:t>若しくは</w:t>
      </w:r>
      <w:r w:rsidRPr="00D40139">
        <w:rPr>
          <w:rFonts w:ascii="ＭＳ 明朝" w:hAnsi="ＭＳ 明朝" w:hint="eastAsia"/>
          <w:color w:val="000000"/>
          <w:sz w:val="24"/>
        </w:rPr>
        <w:t>間接に知り得た秘密を外部へ漏らし、又は他の目的に利用してはならない。この契約が終了し、又は</w:t>
      </w:r>
      <w:r w:rsidR="00487599" w:rsidRPr="00D40139">
        <w:rPr>
          <w:rFonts w:ascii="ＭＳ 明朝" w:hAnsi="ＭＳ 明朝" w:hint="eastAsia"/>
          <w:color w:val="000000"/>
          <w:sz w:val="24"/>
        </w:rPr>
        <w:t>解除</w:t>
      </w:r>
      <w:r w:rsidRPr="00D40139">
        <w:rPr>
          <w:rFonts w:ascii="ＭＳ 明朝" w:hAnsi="ＭＳ 明朝" w:hint="eastAsia"/>
          <w:color w:val="000000"/>
          <w:sz w:val="24"/>
        </w:rPr>
        <w:t>された後においても</w:t>
      </w:r>
      <w:r w:rsidR="00487599" w:rsidRPr="00D40139">
        <w:rPr>
          <w:rFonts w:ascii="ＭＳ 明朝" w:hAnsi="ＭＳ 明朝" w:hint="eastAsia"/>
          <w:color w:val="000000"/>
          <w:sz w:val="24"/>
        </w:rPr>
        <w:t>、</w:t>
      </w:r>
      <w:r w:rsidRPr="00D40139">
        <w:rPr>
          <w:rFonts w:ascii="ＭＳ 明朝" w:hAnsi="ＭＳ 明朝" w:hint="eastAsia"/>
          <w:color w:val="000000"/>
          <w:sz w:val="24"/>
        </w:rPr>
        <w:t>同様とする。</w:t>
      </w:r>
    </w:p>
    <w:p w14:paraId="525B57F9"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（個人情報の保護）</w:t>
      </w:r>
    </w:p>
    <w:p w14:paraId="154AD602"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第６</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は、この契約による事務を行うため個人情報を取り扱う場合は、別記「個人情報取扱特記事項」を遵守しなければならない。</w:t>
      </w:r>
    </w:p>
    <w:p w14:paraId="7300C970"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（監督及び指示並びに調査及び報告）</w:t>
      </w:r>
    </w:p>
    <w:p w14:paraId="003CCF2B"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 xml:space="preserve">第７条  </w:t>
      </w:r>
      <w:r w:rsidR="00B83E16" w:rsidRPr="00D40139">
        <w:rPr>
          <w:rFonts w:ascii="ＭＳ 明朝" w:hAnsi="ＭＳ 明朝" w:hint="eastAsia"/>
          <w:color w:val="000000"/>
          <w:sz w:val="24"/>
        </w:rPr>
        <w:t>受注者は、この契約に基づく委託業務の実施について、発注者</w:t>
      </w:r>
      <w:r w:rsidRPr="00D40139">
        <w:rPr>
          <w:rFonts w:ascii="ＭＳ 明朝" w:hAnsi="ＭＳ 明朝" w:hint="eastAsia"/>
          <w:color w:val="000000"/>
          <w:sz w:val="24"/>
        </w:rPr>
        <w:t>の監督及び指示に従わなければならない。</w:t>
      </w:r>
    </w:p>
    <w:p w14:paraId="37E4534D" w14:textId="77777777" w:rsidR="00242EDC" w:rsidRPr="00D40139" w:rsidRDefault="00B83E16"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２　発注者</w:t>
      </w:r>
      <w:r w:rsidR="00242EDC" w:rsidRPr="00D40139">
        <w:rPr>
          <w:rFonts w:ascii="ＭＳ 明朝" w:hAnsi="ＭＳ 明朝" w:hint="eastAsia"/>
          <w:color w:val="000000"/>
          <w:sz w:val="24"/>
        </w:rPr>
        <w:t>は、必要があるときは、</w:t>
      </w:r>
      <w:r w:rsidR="004F34F7" w:rsidRPr="00D40139">
        <w:rPr>
          <w:rFonts w:ascii="ＭＳ 明朝" w:hAnsi="ＭＳ 明朝" w:hint="eastAsia"/>
          <w:color w:val="000000"/>
          <w:sz w:val="24"/>
        </w:rPr>
        <w:t>受注者</w:t>
      </w:r>
      <w:r w:rsidR="00242EDC" w:rsidRPr="00D40139">
        <w:rPr>
          <w:rFonts w:ascii="ＭＳ 明朝" w:hAnsi="ＭＳ 明朝" w:hint="eastAsia"/>
          <w:color w:val="000000"/>
          <w:sz w:val="24"/>
        </w:rPr>
        <w:t>に対し委託業務の実施状況について実地に調査し、又は報告を求めることができる。</w:t>
      </w:r>
    </w:p>
    <w:p w14:paraId="4D5C9108"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lastRenderedPageBreak/>
        <w:t>（損害賠償）</w:t>
      </w:r>
    </w:p>
    <w:p w14:paraId="7334C2E2"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第８</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w:t>
      </w:r>
      <w:r w:rsidR="00487599" w:rsidRPr="00D40139">
        <w:rPr>
          <w:rFonts w:ascii="ＭＳ 明朝" w:hAnsi="ＭＳ 明朝" w:hint="eastAsia"/>
          <w:color w:val="000000"/>
          <w:sz w:val="24"/>
        </w:rPr>
        <w:t>、</w:t>
      </w:r>
      <w:r w:rsidR="00B83E16" w:rsidRPr="00D40139">
        <w:rPr>
          <w:rFonts w:ascii="ＭＳ 明朝" w:hAnsi="ＭＳ 明朝" w:hint="eastAsia"/>
          <w:color w:val="000000"/>
          <w:sz w:val="24"/>
        </w:rPr>
        <w:t>委託業務の処理に関し、故意又は過失により、発注者</w:t>
      </w:r>
      <w:r w:rsidR="00487599" w:rsidRPr="00D40139">
        <w:rPr>
          <w:rFonts w:ascii="ＭＳ 明朝" w:hAnsi="ＭＳ 明朝" w:hint="eastAsia"/>
          <w:color w:val="000000"/>
          <w:sz w:val="24"/>
        </w:rPr>
        <w:t>又は第三者</w:t>
      </w:r>
      <w:r w:rsidRPr="00D40139">
        <w:rPr>
          <w:rFonts w:ascii="ＭＳ 明朝" w:hAnsi="ＭＳ 明朝" w:hint="eastAsia"/>
          <w:color w:val="000000"/>
          <w:sz w:val="24"/>
        </w:rPr>
        <w:t>に損害を与えたときは、その損害を賠償しなければならない。</w:t>
      </w:r>
    </w:p>
    <w:p w14:paraId="4A255648" w14:textId="77777777" w:rsidR="00242EDC" w:rsidRDefault="00242EDC" w:rsidP="00F02A97">
      <w:pPr>
        <w:autoSpaceDN w:val="0"/>
        <w:snapToGrid w:val="0"/>
        <w:spacing w:line="276" w:lineRule="auto"/>
        <w:rPr>
          <w:rFonts w:ascii="ＭＳ 明朝" w:hAnsi="ＭＳ 明朝"/>
          <w:color w:val="000000"/>
          <w:sz w:val="24"/>
        </w:rPr>
      </w:pPr>
      <w:r w:rsidRPr="00D40139">
        <w:rPr>
          <w:rFonts w:ascii="ＭＳ 明朝" w:hAnsi="ＭＳ 明朝" w:hint="eastAsia"/>
          <w:color w:val="000000"/>
          <w:sz w:val="24"/>
        </w:rPr>
        <w:t>２　前項の規定による賠償額は</w:t>
      </w:r>
      <w:r w:rsidR="00487599" w:rsidRPr="00D40139">
        <w:rPr>
          <w:rFonts w:ascii="ＭＳ 明朝" w:hAnsi="ＭＳ 明朝" w:hint="eastAsia"/>
          <w:color w:val="000000"/>
          <w:sz w:val="24"/>
        </w:rPr>
        <w:t>、</w:t>
      </w:r>
      <w:r w:rsidR="00B83E16" w:rsidRPr="00D40139">
        <w:rPr>
          <w:rFonts w:ascii="ＭＳ 明朝" w:hAnsi="ＭＳ 明朝" w:hint="eastAsia"/>
          <w:color w:val="000000"/>
          <w:sz w:val="24"/>
        </w:rPr>
        <w:t>発注者</w:t>
      </w:r>
      <w:r w:rsidRPr="00D40139">
        <w:rPr>
          <w:rFonts w:ascii="ＭＳ 明朝" w:hAnsi="ＭＳ 明朝" w:hint="eastAsia"/>
          <w:color w:val="000000"/>
          <w:sz w:val="24"/>
        </w:rPr>
        <w:t>、</w:t>
      </w:r>
      <w:r w:rsidR="00B83E16" w:rsidRPr="00D40139">
        <w:rPr>
          <w:rFonts w:ascii="ＭＳ 明朝" w:hAnsi="ＭＳ 明朝" w:hint="eastAsia"/>
          <w:color w:val="000000"/>
          <w:sz w:val="24"/>
        </w:rPr>
        <w:t>受注者</w:t>
      </w:r>
      <w:r w:rsidRPr="00D40139">
        <w:rPr>
          <w:rFonts w:ascii="ＭＳ 明朝" w:hAnsi="ＭＳ 明朝" w:hint="eastAsia"/>
          <w:color w:val="000000"/>
          <w:sz w:val="24"/>
        </w:rPr>
        <w:t>協議</w:t>
      </w:r>
      <w:r w:rsidR="00256C16" w:rsidRPr="00D40139">
        <w:rPr>
          <w:rFonts w:ascii="ＭＳ 明朝" w:hAnsi="ＭＳ 明朝" w:hint="eastAsia"/>
          <w:color w:val="000000"/>
          <w:sz w:val="24"/>
        </w:rPr>
        <w:t>に</w:t>
      </w:r>
      <w:r w:rsidRPr="00D40139">
        <w:rPr>
          <w:rFonts w:ascii="ＭＳ 明朝" w:hAnsi="ＭＳ 明朝" w:hint="eastAsia"/>
          <w:color w:val="000000"/>
          <w:sz w:val="24"/>
        </w:rPr>
        <w:t>より定めるものとする。</w:t>
      </w:r>
    </w:p>
    <w:p w14:paraId="156BDD81" w14:textId="77777777" w:rsidR="00242EDC" w:rsidRPr="00D40139" w:rsidRDefault="00242EDC" w:rsidP="00F02A97">
      <w:pPr>
        <w:autoSpaceDN w:val="0"/>
        <w:snapToGrid w:val="0"/>
        <w:spacing w:line="276" w:lineRule="auto"/>
        <w:ind w:firstLineChars="100" w:firstLine="221"/>
        <w:rPr>
          <w:rFonts w:ascii="ＭＳ 明朝" w:hAnsi="ＭＳ 明朝"/>
          <w:color w:val="000000"/>
          <w:sz w:val="24"/>
        </w:rPr>
      </w:pPr>
      <w:r w:rsidRPr="00D40139">
        <w:rPr>
          <w:rFonts w:ascii="ＭＳ 明朝" w:hAnsi="ＭＳ 明朝" w:hint="eastAsia"/>
          <w:color w:val="000000"/>
          <w:sz w:val="24"/>
        </w:rPr>
        <w:t>（権利、義務の譲渡禁止）</w:t>
      </w:r>
    </w:p>
    <w:p w14:paraId="661D4D11" w14:textId="77777777" w:rsidR="00242EDC" w:rsidRPr="00D40139" w:rsidRDefault="00242EDC" w:rsidP="00F02A97">
      <w:pPr>
        <w:autoSpaceDN w:val="0"/>
        <w:snapToGrid w:val="0"/>
        <w:spacing w:line="276" w:lineRule="auto"/>
        <w:ind w:left="221" w:hangingChars="100" w:hanging="221"/>
        <w:rPr>
          <w:rFonts w:ascii="ＭＳ 明朝" w:hAnsi="ＭＳ 明朝"/>
          <w:color w:val="000000"/>
          <w:sz w:val="24"/>
        </w:rPr>
      </w:pPr>
      <w:r w:rsidRPr="00D40139">
        <w:rPr>
          <w:rFonts w:ascii="ＭＳ 明朝" w:hAnsi="ＭＳ 明朝" w:hint="eastAsia"/>
          <w:color w:val="000000"/>
          <w:sz w:val="24"/>
        </w:rPr>
        <w:t>第９</w:t>
      </w:r>
      <w:r w:rsidR="00B83E16" w:rsidRPr="00D40139">
        <w:rPr>
          <w:rFonts w:ascii="ＭＳ 明朝" w:hAnsi="ＭＳ 明朝" w:hint="eastAsia"/>
          <w:color w:val="000000"/>
          <w:sz w:val="24"/>
        </w:rPr>
        <w:t>条　受注者</w:t>
      </w:r>
      <w:r w:rsidRPr="00D40139">
        <w:rPr>
          <w:rFonts w:ascii="ＭＳ 明朝" w:hAnsi="ＭＳ 明朝" w:hint="eastAsia"/>
          <w:color w:val="000000"/>
          <w:sz w:val="24"/>
        </w:rPr>
        <w:t>は、この契約によって生ずる権利</w:t>
      </w:r>
      <w:r w:rsidR="00487599" w:rsidRPr="00D40139">
        <w:rPr>
          <w:rFonts w:ascii="ＭＳ 明朝" w:hAnsi="ＭＳ 明朝" w:hint="eastAsia"/>
          <w:color w:val="000000"/>
          <w:sz w:val="24"/>
        </w:rPr>
        <w:t>及び</w:t>
      </w:r>
      <w:r w:rsidRPr="00D40139">
        <w:rPr>
          <w:rFonts w:ascii="ＭＳ 明朝" w:hAnsi="ＭＳ 明朝" w:hint="eastAsia"/>
          <w:color w:val="000000"/>
          <w:sz w:val="24"/>
        </w:rPr>
        <w:t>義務を第三者に譲渡し、又は承継させてはならない。ただし、あらかじめ書面によ</w:t>
      </w:r>
      <w:r w:rsidR="00B83E16" w:rsidRPr="00D40139">
        <w:rPr>
          <w:rFonts w:ascii="ＭＳ 明朝" w:hAnsi="ＭＳ 明朝" w:hint="eastAsia"/>
          <w:color w:val="000000"/>
          <w:sz w:val="24"/>
        </w:rPr>
        <w:t>り発注者</w:t>
      </w:r>
      <w:r w:rsidR="00487599" w:rsidRPr="00D40139">
        <w:rPr>
          <w:rFonts w:ascii="ＭＳ 明朝" w:hAnsi="ＭＳ 明朝" w:hint="eastAsia"/>
          <w:color w:val="000000"/>
          <w:sz w:val="24"/>
        </w:rPr>
        <w:t>の</w:t>
      </w:r>
      <w:r w:rsidRPr="00D40139">
        <w:rPr>
          <w:rFonts w:ascii="ＭＳ 明朝" w:hAnsi="ＭＳ 明朝" w:hint="eastAsia"/>
          <w:color w:val="000000"/>
          <w:sz w:val="24"/>
        </w:rPr>
        <w:t>承認を得たときは</w:t>
      </w:r>
      <w:r w:rsidR="00F61ED4" w:rsidRPr="00D40139">
        <w:rPr>
          <w:rFonts w:ascii="ＭＳ 明朝" w:hAnsi="ＭＳ 明朝" w:hint="eastAsia"/>
          <w:color w:val="000000"/>
          <w:sz w:val="24"/>
        </w:rPr>
        <w:t>、</w:t>
      </w:r>
      <w:r w:rsidRPr="00D40139">
        <w:rPr>
          <w:rFonts w:ascii="ＭＳ 明朝" w:hAnsi="ＭＳ 明朝" w:hint="eastAsia"/>
          <w:color w:val="000000"/>
          <w:sz w:val="24"/>
        </w:rPr>
        <w:t>この限りでない。</w:t>
      </w:r>
    </w:p>
    <w:p w14:paraId="0D226FA7" w14:textId="77777777" w:rsidR="00242EDC" w:rsidRPr="00D40139" w:rsidRDefault="00242EDC" w:rsidP="00F02A97">
      <w:pPr>
        <w:autoSpaceDN w:val="0"/>
        <w:snapToGrid w:val="0"/>
        <w:spacing w:line="276" w:lineRule="auto"/>
        <w:rPr>
          <w:rFonts w:ascii="ＭＳ 明朝" w:hAnsi="ＭＳ 明朝"/>
          <w:color w:val="000000"/>
          <w:sz w:val="24"/>
        </w:rPr>
      </w:pPr>
      <w:r w:rsidRPr="00D40139">
        <w:rPr>
          <w:rFonts w:ascii="ＭＳ 明朝" w:hAnsi="ＭＳ 明朝" w:hint="eastAsia"/>
          <w:color w:val="000000"/>
          <w:sz w:val="24"/>
        </w:rPr>
        <w:t xml:space="preserve">　（再委託の禁止）</w:t>
      </w:r>
    </w:p>
    <w:p w14:paraId="7D221169" w14:textId="77777777" w:rsidR="00242EDC" w:rsidRPr="00F1012B" w:rsidRDefault="002E3C36" w:rsidP="00F02A97">
      <w:pPr>
        <w:autoSpaceDN w:val="0"/>
        <w:snapToGrid w:val="0"/>
        <w:spacing w:line="276" w:lineRule="auto"/>
        <w:ind w:left="221" w:hangingChars="100" w:hanging="221"/>
        <w:rPr>
          <w:rFonts w:ascii="ＭＳ 明朝" w:hAnsi="ＭＳ 明朝"/>
          <w:sz w:val="24"/>
        </w:rPr>
      </w:pPr>
      <w:r>
        <w:rPr>
          <w:rFonts w:ascii="ＭＳ 明朝" w:hAnsi="ＭＳ 明朝" w:hint="eastAsia"/>
          <w:color w:val="000000"/>
          <w:sz w:val="24"/>
        </w:rPr>
        <w:t>第1</w:t>
      </w:r>
      <w:r>
        <w:rPr>
          <w:rFonts w:ascii="ＭＳ 明朝" w:hAnsi="ＭＳ 明朝"/>
          <w:color w:val="000000"/>
          <w:sz w:val="24"/>
        </w:rPr>
        <w:t>0</w:t>
      </w:r>
      <w:r w:rsidR="00B83E16" w:rsidRPr="00D40139">
        <w:rPr>
          <w:rFonts w:ascii="ＭＳ 明朝" w:hAnsi="ＭＳ 明朝" w:hint="eastAsia"/>
          <w:color w:val="000000"/>
          <w:sz w:val="24"/>
        </w:rPr>
        <w:t>条　受注者</w:t>
      </w:r>
      <w:r w:rsidR="00242EDC" w:rsidRPr="00D40139">
        <w:rPr>
          <w:rFonts w:ascii="ＭＳ 明朝" w:hAnsi="ＭＳ 明朝" w:hint="eastAsia"/>
          <w:color w:val="000000"/>
          <w:sz w:val="24"/>
        </w:rPr>
        <w:t>は、委託業務の全部又は一部を第三者に委託してはならない。</w:t>
      </w:r>
      <w:r w:rsidR="00D40139" w:rsidRPr="00D40139">
        <w:rPr>
          <w:rFonts w:ascii="ＭＳ 明朝" w:hAnsi="ＭＳ 明朝" w:hint="eastAsia"/>
          <w:color w:val="000000"/>
          <w:sz w:val="24"/>
        </w:rPr>
        <w:t>ただし、あらかじめ委託業務の一部の再委託について書面により発注者の承認を得た場合、又は発注者が軽</w:t>
      </w:r>
      <w:r w:rsidR="00D40139" w:rsidRPr="00F1012B">
        <w:rPr>
          <w:rFonts w:ascii="ＭＳ 明朝" w:hAnsi="ＭＳ 明朝" w:hint="eastAsia"/>
          <w:sz w:val="24"/>
        </w:rPr>
        <w:t>微なものと判断した業務の一部を再委託する場合は、この限りでない。</w:t>
      </w:r>
    </w:p>
    <w:p w14:paraId="1F02EEBE" w14:textId="77777777" w:rsidR="00242EDC" w:rsidRPr="00F1012B" w:rsidRDefault="00242EDC"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（契約内容の変更等）</w:t>
      </w:r>
    </w:p>
    <w:p w14:paraId="4E8DC3C4" w14:textId="77777777" w:rsidR="00242EDC"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1</w:t>
      </w:r>
      <w:r w:rsidR="00B83E16" w:rsidRPr="00F1012B">
        <w:rPr>
          <w:rFonts w:ascii="ＭＳ 明朝" w:hAnsi="ＭＳ 明朝" w:hint="eastAsia"/>
          <w:sz w:val="24"/>
        </w:rPr>
        <w:t>条　発注者</w:t>
      </w:r>
      <w:r w:rsidR="00242EDC" w:rsidRPr="00F1012B">
        <w:rPr>
          <w:rFonts w:ascii="ＭＳ 明朝" w:hAnsi="ＭＳ 明朝" w:hint="eastAsia"/>
          <w:sz w:val="24"/>
        </w:rPr>
        <w:t>は、必要がある場合には、委託業務の内容を変更し、又は委託業務を一時中断することができる。この場</w:t>
      </w:r>
      <w:r w:rsidR="00F61ED4" w:rsidRPr="00F1012B">
        <w:rPr>
          <w:rFonts w:ascii="ＭＳ 明朝" w:hAnsi="ＭＳ 明朝" w:hint="eastAsia"/>
          <w:sz w:val="24"/>
        </w:rPr>
        <w:t>合において、</w:t>
      </w:r>
      <w:r w:rsidR="00B83E16" w:rsidRPr="00F1012B">
        <w:rPr>
          <w:rFonts w:ascii="ＭＳ 明朝" w:hAnsi="ＭＳ 明朝" w:hint="eastAsia"/>
          <w:sz w:val="24"/>
        </w:rPr>
        <w:t>委託料又は履行期限を変更する必要がある場合は、発注者</w:t>
      </w:r>
      <w:r w:rsidR="00242EDC" w:rsidRPr="00F1012B">
        <w:rPr>
          <w:rFonts w:ascii="ＭＳ 明朝" w:hAnsi="ＭＳ 明朝" w:hint="eastAsia"/>
          <w:sz w:val="24"/>
        </w:rPr>
        <w:t>、</w:t>
      </w:r>
      <w:r w:rsidR="00B83E16" w:rsidRPr="00F1012B">
        <w:rPr>
          <w:rFonts w:ascii="ＭＳ 明朝" w:hAnsi="ＭＳ 明朝" w:hint="eastAsia"/>
          <w:sz w:val="24"/>
        </w:rPr>
        <w:t>受注者</w:t>
      </w:r>
      <w:r w:rsidR="00242EDC" w:rsidRPr="00F1012B">
        <w:rPr>
          <w:rFonts w:ascii="ＭＳ 明朝" w:hAnsi="ＭＳ 明朝" w:hint="eastAsia"/>
          <w:sz w:val="24"/>
        </w:rPr>
        <w:t>協議して書面によりこれを定めるものとする。</w:t>
      </w:r>
    </w:p>
    <w:p w14:paraId="2F9C20C1" w14:textId="77777777" w:rsidR="00242EDC" w:rsidRPr="00F1012B" w:rsidRDefault="00B83E1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前項の場合において、受注者が損害を受けたときは、発注者はその損害を賠償しなければならない。この場合の賠償額は、発注者、受注者</w:t>
      </w:r>
      <w:r w:rsidR="00242EDC" w:rsidRPr="00F1012B">
        <w:rPr>
          <w:rFonts w:ascii="ＭＳ 明朝" w:hAnsi="ＭＳ 明朝" w:hint="eastAsia"/>
          <w:sz w:val="24"/>
        </w:rPr>
        <w:t>協議して定める。</w:t>
      </w:r>
    </w:p>
    <w:p w14:paraId="13A14AD5" w14:textId="77777777" w:rsidR="00A75005" w:rsidRPr="00F1012B" w:rsidRDefault="00A75005" w:rsidP="00F02A97">
      <w:pPr>
        <w:autoSpaceDN w:val="0"/>
        <w:snapToGrid w:val="0"/>
        <w:spacing w:line="276" w:lineRule="auto"/>
        <w:ind w:left="217" w:hangingChars="100" w:hanging="217"/>
        <w:rPr>
          <w:rFonts w:ascii="ＭＳ 明朝" w:hAnsi="ＭＳ 明朝"/>
          <w:sz w:val="24"/>
        </w:rPr>
      </w:pPr>
      <w:r w:rsidRPr="00F1012B">
        <w:rPr>
          <w:rFonts w:ascii="ＭＳ 明朝" w:hAnsi="ＭＳ 明朝" w:hint="eastAsia"/>
          <w:spacing w:val="-2"/>
          <w:sz w:val="24"/>
        </w:rPr>
        <w:t>３　受注者は、必要がある場合には、発注者に対し労務費、原材料費、エネルギーコスト等の上昇に伴う委託料の変更について申出を行うことができる。この場合において、発注者及び受注者は、その可否について迅速かつ適切に協議を行うものとする。</w:t>
      </w:r>
    </w:p>
    <w:p w14:paraId="2DC08221" w14:textId="77777777" w:rsidR="00242EDC" w:rsidRPr="00F1012B" w:rsidRDefault="00242EDC"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（契約の解除）</w:t>
      </w:r>
    </w:p>
    <w:p w14:paraId="4D4D0108" w14:textId="77777777" w:rsidR="00242EDC"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2</w:t>
      </w:r>
      <w:r w:rsidR="00B83E16" w:rsidRPr="00F1012B">
        <w:rPr>
          <w:rFonts w:ascii="ＭＳ 明朝" w:hAnsi="ＭＳ 明朝" w:hint="eastAsia"/>
          <w:sz w:val="24"/>
        </w:rPr>
        <w:t>条　発注者は、受注者</w:t>
      </w:r>
      <w:r w:rsidR="00242EDC" w:rsidRPr="00F1012B">
        <w:rPr>
          <w:rFonts w:ascii="ＭＳ 明朝" w:hAnsi="ＭＳ 明朝" w:hint="eastAsia"/>
          <w:sz w:val="24"/>
        </w:rPr>
        <w:t>が次の各号のいずれかに該当する場合においては、この契約を解除することができる。</w:t>
      </w:r>
    </w:p>
    <w:p w14:paraId="1E2D6FF7" w14:textId="77777777" w:rsidR="00242EDC" w:rsidRPr="00F1012B" w:rsidRDefault="00F02A97"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(1)</w:t>
      </w:r>
      <w:r w:rsidRPr="00F1012B">
        <w:rPr>
          <w:rFonts w:ascii="ＭＳ 明朝" w:hAnsi="ＭＳ 明朝"/>
          <w:sz w:val="24"/>
        </w:rPr>
        <w:t xml:space="preserve"> </w:t>
      </w:r>
      <w:r w:rsidR="00242EDC" w:rsidRPr="00F1012B">
        <w:rPr>
          <w:rFonts w:ascii="ＭＳ 明朝" w:hAnsi="ＭＳ 明朝" w:hint="eastAsia"/>
          <w:sz w:val="24"/>
        </w:rPr>
        <w:t>この契約に違反し、又は違反するおそれがあると認めたとき。</w:t>
      </w:r>
    </w:p>
    <w:p w14:paraId="502D2B53" w14:textId="77777777" w:rsidR="00242EDC" w:rsidRPr="00F1012B" w:rsidRDefault="00F02A97" w:rsidP="00F02A97">
      <w:pPr>
        <w:autoSpaceDN w:val="0"/>
        <w:snapToGrid w:val="0"/>
        <w:spacing w:line="276" w:lineRule="auto"/>
        <w:ind w:firstLineChars="100" w:firstLine="221"/>
        <w:rPr>
          <w:rFonts w:ascii="ＭＳ 明朝" w:hAnsi="ＭＳ 明朝"/>
          <w:sz w:val="24"/>
        </w:rPr>
      </w:pPr>
      <w:r w:rsidRPr="00F1012B">
        <w:rPr>
          <w:rFonts w:ascii="ＭＳ 明朝" w:hAnsi="ＭＳ 明朝"/>
          <w:sz w:val="24"/>
        </w:rPr>
        <w:t>(</w:t>
      </w:r>
      <w:r w:rsidRPr="00F1012B">
        <w:rPr>
          <w:rFonts w:ascii="ＭＳ 明朝" w:hAnsi="ＭＳ 明朝" w:hint="eastAsia"/>
          <w:sz w:val="24"/>
        </w:rPr>
        <w:t>2</w:t>
      </w:r>
      <w:r w:rsidRPr="00F1012B">
        <w:rPr>
          <w:rFonts w:ascii="ＭＳ 明朝" w:hAnsi="ＭＳ 明朝"/>
          <w:sz w:val="24"/>
        </w:rPr>
        <w:t xml:space="preserve">) </w:t>
      </w:r>
      <w:r w:rsidR="00242EDC" w:rsidRPr="00F1012B">
        <w:rPr>
          <w:rFonts w:ascii="ＭＳ 明朝" w:hAnsi="ＭＳ 明朝" w:hint="eastAsia"/>
          <w:sz w:val="24"/>
        </w:rPr>
        <w:t>この契約の履行について、不正の行為があったとき。</w:t>
      </w:r>
    </w:p>
    <w:p w14:paraId="6FE3EBC3" w14:textId="77777777" w:rsidR="00242EDC" w:rsidRPr="00F1012B" w:rsidRDefault="00F02A97"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(3)</w:t>
      </w:r>
      <w:r w:rsidRPr="00F1012B">
        <w:rPr>
          <w:rFonts w:ascii="ＭＳ 明朝" w:hAnsi="ＭＳ 明朝"/>
          <w:sz w:val="24"/>
        </w:rPr>
        <w:t xml:space="preserve"> </w:t>
      </w:r>
      <w:r w:rsidR="00242EDC" w:rsidRPr="00F1012B">
        <w:rPr>
          <w:rFonts w:ascii="ＭＳ 明朝" w:hAnsi="ＭＳ 明朝" w:hint="eastAsia"/>
          <w:sz w:val="24"/>
        </w:rPr>
        <w:t>正当な理由がなく、</w:t>
      </w:r>
      <w:r w:rsidR="00487599" w:rsidRPr="00F1012B">
        <w:rPr>
          <w:rFonts w:ascii="ＭＳ 明朝" w:hAnsi="ＭＳ 明朝" w:hint="eastAsia"/>
          <w:sz w:val="24"/>
        </w:rPr>
        <w:t>この</w:t>
      </w:r>
      <w:r w:rsidR="00242EDC" w:rsidRPr="00F1012B">
        <w:rPr>
          <w:rFonts w:ascii="ＭＳ 明朝" w:hAnsi="ＭＳ 明朝" w:hint="eastAsia"/>
          <w:sz w:val="24"/>
        </w:rPr>
        <w:t>契約の履行を怠ったとき。</w:t>
      </w:r>
    </w:p>
    <w:p w14:paraId="15D8852A" w14:textId="77777777" w:rsidR="002C3D2F" w:rsidRPr="00F1012B" w:rsidRDefault="00F02A97"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(4)</w:t>
      </w:r>
      <w:r w:rsidRPr="00F1012B">
        <w:rPr>
          <w:rFonts w:ascii="ＭＳ 明朝" w:hAnsi="ＭＳ 明朝"/>
          <w:sz w:val="24"/>
        </w:rPr>
        <w:t xml:space="preserve"> </w:t>
      </w:r>
      <w:r w:rsidR="00242EDC" w:rsidRPr="00F1012B">
        <w:rPr>
          <w:rFonts w:ascii="ＭＳ 明朝" w:hAnsi="ＭＳ 明朝" w:hint="eastAsia"/>
          <w:sz w:val="24"/>
        </w:rPr>
        <w:t>故意又は過失により</w:t>
      </w:r>
      <w:r w:rsidR="004F34F7" w:rsidRPr="00F1012B">
        <w:rPr>
          <w:rFonts w:ascii="ＭＳ 明朝" w:hAnsi="ＭＳ 明朝" w:hint="eastAsia"/>
          <w:sz w:val="24"/>
        </w:rPr>
        <w:t>発注者</w:t>
      </w:r>
      <w:r w:rsidR="00242EDC" w:rsidRPr="00F1012B">
        <w:rPr>
          <w:rFonts w:ascii="ＭＳ 明朝" w:hAnsi="ＭＳ 明朝" w:hint="eastAsia"/>
          <w:sz w:val="24"/>
        </w:rPr>
        <w:t>に重大な損害を与えたとき。</w:t>
      </w:r>
    </w:p>
    <w:p w14:paraId="2E795056" w14:textId="77777777" w:rsidR="00DD726D" w:rsidRPr="00F1012B" w:rsidRDefault="00F02A97"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(5)</w:t>
      </w:r>
      <w:r w:rsidRPr="00F1012B">
        <w:rPr>
          <w:rFonts w:ascii="ＭＳ 明朝" w:hAnsi="ＭＳ 明朝"/>
          <w:sz w:val="24"/>
        </w:rPr>
        <w:t xml:space="preserve"> </w:t>
      </w:r>
      <w:r w:rsidR="00DD726D" w:rsidRPr="00F1012B">
        <w:rPr>
          <w:rFonts w:ascii="ＭＳ 明朝" w:hAnsi="ＭＳ 明朝" w:hint="eastAsia"/>
          <w:sz w:val="24"/>
        </w:rPr>
        <w:t>受注者が次のいずれかに該当するとき。</w:t>
      </w:r>
    </w:p>
    <w:p w14:paraId="7F0BAFEE" w14:textId="77777777" w:rsidR="00F02A97" w:rsidRPr="00F1012B" w:rsidRDefault="00DD726D"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イ　役員等（受注者が個人である場合にはその者を、受注者が法人である場合にはその</w:t>
      </w:r>
    </w:p>
    <w:p w14:paraId="7E69429B"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役員又はその支店若しくは契約を締結する事務所の代表者をいう。以下この号におい</w:t>
      </w:r>
    </w:p>
    <w:p w14:paraId="272D2BF9"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て同じ。）が暴力団員による不当な行為の防止等に関する法律（平成３年法律第</w:t>
      </w:r>
      <w:r w:rsidR="00AF5C9D" w:rsidRPr="00F1012B">
        <w:rPr>
          <w:rFonts w:ascii="ＭＳ 明朝" w:hAnsi="ＭＳ 明朝" w:hint="eastAsia"/>
          <w:sz w:val="24"/>
        </w:rPr>
        <w:t>77</w:t>
      </w:r>
      <w:r w:rsidRPr="00F1012B">
        <w:rPr>
          <w:rFonts w:ascii="ＭＳ 明朝" w:hAnsi="ＭＳ 明朝" w:hint="eastAsia"/>
          <w:sz w:val="24"/>
        </w:rPr>
        <w:t>号）</w:t>
      </w:r>
    </w:p>
    <w:p w14:paraId="0AFCA615"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第２条第６号に規定する暴力団員（以下この号において「暴力団員」という。）又は暴</w:t>
      </w:r>
    </w:p>
    <w:p w14:paraId="197C3711"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力団員でなくなった日から５年を経過しない者（以下この号において「暴力団員等」</w:t>
      </w:r>
    </w:p>
    <w:p w14:paraId="4D594CEF" w14:textId="77777777" w:rsidR="00DD726D"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という。）であると認められるとき。</w:t>
      </w:r>
    </w:p>
    <w:p w14:paraId="75E94AC8" w14:textId="77777777" w:rsidR="00F02A97" w:rsidRPr="00F1012B" w:rsidRDefault="00DD726D"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ロ　暴力団（暴力団員による不当な行為の防止等に関する法律第２条第２号に規定する</w:t>
      </w:r>
    </w:p>
    <w:p w14:paraId="11E6D252"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暴力団をいう。以下この号において同じ。）又は暴力団員等が経営に実質的に関与して</w:t>
      </w:r>
    </w:p>
    <w:p w14:paraId="5F1F4A69" w14:textId="77777777" w:rsidR="00DD726D"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いると認められるとき。</w:t>
      </w:r>
    </w:p>
    <w:p w14:paraId="4E7687F1" w14:textId="77777777" w:rsidR="00F02A97" w:rsidRPr="00F1012B" w:rsidRDefault="00DD726D"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ハ　役員等が自己、自社若しくは第三者の不正の利益を図る目的又は第三者に損害を加</w:t>
      </w:r>
    </w:p>
    <w:p w14:paraId="344A14AC" w14:textId="77777777" w:rsidR="00DD726D"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える目的をもって、暴力団又は暴力団員等を利用する等したと認められるとき。</w:t>
      </w:r>
    </w:p>
    <w:p w14:paraId="1907E872" w14:textId="77777777" w:rsidR="00F02A97" w:rsidRPr="00F1012B" w:rsidRDefault="00265EC4"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ニ　役員等が、暴力団又は暴力団員等に対して資金等を供給し、又は便宜を供与する等</w:t>
      </w:r>
    </w:p>
    <w:p w14:paraId="5F6D2EB6" w14:textId="77777777" w:rsidR="00F02A97" w:rsidRPr="00F1012B" w:rsidRDefault="00265EC4"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lastRenderedPageBreak/>
        <w:t>直接的あるいは積極的に暴力団の維持及び運営に協力し、又は関与していると認めら</w:t>
      </w:r>
    </w:p>
    <w:p w14:paraId="7AA5D906" w14:textId="77777777" w:rsidR="007434E5" w:rsidRPr="00F1012B" w:rsidRDefault="00265EC4"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れるとき。</w:t>
      </w:r>
    </w:p>
    <w:p w14:paraId="4783C460" w14:textId="77777777" w:rsidR="00F02A97" w:rsidRPr="00F1012B" w:rsidRDefault="00DD726D"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ホ　役員等が暴力団又は暴力団員等と社会的に非難されるべき関係を有していると認め</w:t>
      </w:r>
    </w:p>
    <w:p w14:paraId="251160D5" w14:textId="77777777" w:rsidR="00DD726D"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られるとき。</w:t>
      </w:r>
    </w:p>
    <w:p w14:paraId="26BC8992" w14:textId="77777777" w:rsidR="00F02A97" w:rsidRPr="00F1012B" w:rsidRDefault="00DD726D" w:rsidP="00F02A97">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ヘ　下請契約又は資材、原材料の購入契約その他の契約に当たり、その相手方がイから</w:t>
      </w:r>
    </w:p>
    <w:p w14:paraId="29F676BD" w14:textId="77777777" w:rsidR="00F02A97"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ホまでのいずれかに該当することを知りながら、当該者と契約を締結したと認められ</w:t>
      </w:r>
    </w:p>
    <w:p w14:paraId="6F35FC2F" w14:textId="77777777" w:rsidR="00DD726D" w:rsidRPr="00F1012B" w:rsidRDefault="00DD726D" w:rsidP="00F02A97">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るとき。</w:t>
      </w:r>
    </w:p>
    <w:p w14:paraId="05189AE1" w14:textId="77777777" w:rsidR="00E042BB" w:rsidRPr="00F1012B" w:rsidRDefault="00DD726D" w:rsidP="00E042BB">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ト　受注者が、イからホまでのいずれかに該当する者を下請契約又は資材、原材料の購</w:t>
      </w:r>
    </w:p>
    <w:p w14:paraId="1BFA4A56" w14:textId="77777777" w:rsidR="00E042BB" w:rsidRPr="00F1012B" w:rsidRDefault="00DD726D" w:rsidP="00E042BB">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入契約その他の契約の相手方としていた場合（ヘに該当する場合を除く。）に、発注者</w:t>
      </w:r>
    </w:p>
    <w:p w14:paraId="6C02793D" w14:textId="77777777" w:rsidR="00DD726D" w:rsidRPr="00F1012B" w:rsidRDefault="00DD726D" w:rsidP="00E042BB">
      <w:pPr>
        <w:autoSpaceDN w:val="0"/>
        <w:snapToGrid w:val="0"/>
        <w:spacing w:line="276" w:lineRule="auto"/>
        <w:ind w:firstLineChars="300" w:firstLine="663"/>
        <w:rPr>
          <w:rFonts w:ascii="ＭＳ 明朝" w:hAnsi="ＭＳ 明朝"/>
          <w:sz w:val="24"/>
        </w:rPr>
      </w:pPr>
      <w:r w:rsidRPr="00F1012B">
        <w:rPr>
          <w:rFonts w:ascii="ＭＳ 明朝" w:hAnsi="ＭＳ 明朝" w:hint="eastAsia"/>
          <w:sz w:val="24"/>
        </w:rPr>
        <w:t>が受注者に対して当該契約の解除を求め、受注者がこれに従わなかったとき。</w:t>
      </w:r>
    </w:p>
    <w:p w14:paraId="35F21B9C" w14:textId="77777777" w:rsidR="00242EDC" w:rsidRPr="00F1012B" w:rsidRDefault="0033135B" w:rsidP="00F02A97">
      <w:pPr>
        <w:autoSpaceDN w:val="0"/>
        <w:snapToGrid w:val="0"/>
        <w:spacing w:line="276" w:lineRule="auto"/>
        <w:ind w:left="217" w:hangingChars="98" w:hanging="217"/>
        <w:rPr>
          <w:rFonts w:ascii="ＭＳ 明朝" w:hAnsi="ＭＳ 明朝"/>
          <w:sz w:val="24"/>
        </w:rPr>
      </w:pPr>
      <w:r w:rsidRPr="00F1012B">
        <w:rPr>
          <w:rFonts w:ascii="ＭＳ 明朝" w:hAnsi="ＭＳ 明朝" w:hint="eastAsia"/>
          <w:sz w:val="24"/>
        </w:rPr>
        <w:t>２　発注者</w:t>
      </w:r>
      <w:r w:rsidR="00242EDC" w:rsidRPr="00F1012B">
        <w:rPr>
          <w:rFonts w:ascii="ＭＳ 明朝" w:hAnsi="ＭＳ 明朝" w:hint="eastAsia"/>
          <w:sz w:val="24"/>
        </w:rPr>
        <w:t>は、前項各号に規定する場合のほか、特に必要があるときは、この</w:t>
      </w:r>
      <w:r w:rsidRPr="00F1012B">
        <w:rPr>
          <w:rFonts w:ascii="ＭＳ 明朝" w:hAnsi="ＭＳ 明朝" w:hint="eastAsia"/>
          <w:sz w:val="24"/>
        </w:rPr>
        <w:t>契約を解除することができる。この場合において、受注者が損害を受けたときは、発注者は、その損害額を負担するものとする。この場合の損害額は発注者、受注者</w:t>
      </w:r>
      <w:r w:rsidR="00242EDC" w:rsidRPr="00F1012B">
        <w:rPr>
          <w:rFonts w:ascii="ＭＳ 明朝" w:hAnsi="ＭＳ 明朝" w:hint="eastAsia"/>
          <w:sz w:val="24"/>
        </w:rPr>
        <w:t>協議して定める。</w:t>
      </w:r>
    </w:p>
    <w:p w14:paraId="241A12A7" w14:textId="77777777" w:rsidR="00242EDC" w:rsidRPr="00F1012B" w:rsidRDefault="00242EDC" w:rsidP="00F02A97">
      <w:pPr>
        <w:autoSpaceDN w:val="0"/>
        <w:snapToGrid w:val="0"/>
        <w:spacing w:line="276" w:lineRule="auto"/>
        <w:ind w:left="217" w:hangingChars="98" w:hanging="217"/>
        <w:rPr>
          <w:rFonts w:ascii="ＭＳ 明朝" w:hAnsi="ＭＳ 明朝"/>
          <w:sz w:val="24"/>
        </w:rPr>
      </w:pPr>
      <w:r w:rsidRPr="00F1012B">
        <w:rPr>
          <w:rFonts w:ascii="ＭＳ 明朝" w:hAnsi="ＭＳ 明朝" w:hint="eastAsia"/>
          <w:sz w:val="24"/>
        </w:rPr>
        <w:t>３　第１項第１号から第３号まで</w:t>
      </w:r>
      <w:r w:rsidR="0033135B" w:rsidRPr="00F1012B">
        <w:rPr>
          <w:rFonts w:ascii="ＭＳ 明朝" w:hAnsi="ＭＳ 明朝" w:hint="eastAsia"/>
          <w:sz w:val="24"/>
        </w:rPr>
        <w:t>又は第５号</w:t>
      </w:r>
      <w:r w:rsidRPr="00F1012B">
        <w:rPr>
          <w:rFonts w:ascii="ＭＳ 明朝" w:hAnsi="ＭＳ 明朝" w:hint="eastAsia"/>
          <w:sz w:val="24"/>
        </w:rPr>
        <w:t>の規定によ</w:t>
      </w:r>
      <w:r w:rsidR="00487599" w:rsidRPr="00F1012B">
        <w:rPr>
          <w:rFonts w:ascii="ＭＳ 明朝" w:hAnsi="ＭＳ 明朝" w:hint="eastAsia"/>
          <w:sz w:val="24"/>
        </w:rPr>
        <w:t>りこの</w:t>
      </w:r>
      <w:r w:rsidRPr="00F1012B">
        <w:rPr>
          <w:rFonts w:ascii="ＭＳ 明朝" w:hAnsi="ＭＳ 明朝" w:hint="eastAsia"/>
          <w:sz w:val="24"/>
        </w:rPr>
        <w:t>契約</w:t>
      </w:r>
      <w:r w:rsidR="00487599" w:rsidRPr="00F1012B">
        <w:rPr>
          <w:rFonts w:ascii="ＭＳ 明朝" w:hAnsi="ＭＳ 明朝" w:hint="eastAsia"/>
          <w:sz w:val="24"/>
        </w:rPr>
        <w:t>を</w:t>
      </w:r>
      <w:r w:rsidRPr="00F1012B">
        <w:rPr>
          <w:rFonts w:ascii="ＭＳ 明朝" w:hAnsi="ＭＳ 明朝" w:hint="eastAsia"/>
          <w:sz w:val="24"/>
        </w:rPr>
        <w:t>解除</w:t>
      </w:r>
      <w:r w:rsidR="00487599" w:rsidRPr="00F1012B">
        <w:rPr>
          <w:rFonts w:ascii="ＭＳ 明朝" w:hAnsi="ＭＳ 明朝" w:hint="eastAsia"/>
          <w:sz w:val="24"/>
        </w:rPr>
        <w:t>する</w:t>
      </w:r>
      <w:r w:rsidRPr="00F1012B">
        <w:rPr>
          <w:rFonts w:ascii="ＭＳ 明朝" w:hAnsi="ＭＳ 明朝" w:hint="eastAsia"/>
          <w:sz w:val="24"/>
        </w:rPr>
        <w:t>場合には、契約保証金は</w:t>
      </w:r>
      <w:r w:rsidR="00487599" w:rsidRPr="00F1012B">
        <w:rPr>
          <w:rFonts w:ascii="ＭＳ 明朝" w:hAnsi="ＭＳ 明朝" w:hint="eastAsia"/>
          <w:sz w:val="24"/>
        </w:rPr>
        <w:t>、</w:t>
      </w:r>
      <w:r w:rsidR="0033135B" w:rsidRPr="00F1012B">
        <w:rPr>
          <w:rFonts w:ascii="ＭＳ 明朝" w:hAnsi="ＭＳ 明朝" w:hint="eastAsia"/>
          <w:sz w:val="24"/>
        </w:rPr>
        <w:t>発注者</w:t>
      </w:r>
      <w:r w:rsidRPr="00F1012B">
        <w:rPr>
          <w:rFonts w:ascii="ＭＳ 明朝" w:hAnsi="ＭＳ 明朝" w:hint="eastAsia"/>
          <w:sz w:val="24"/>
        </w:rPr>
        <w:t>に帰属するものとする。ただし、契約保証金が免除されている場合には</w:t>
      </w:r>
      <w:r w:rsidR="00487599" w:rsidRPr="00F1012B">
        <w:rPr>
          <w:rFonts w:ascii="ＭＳ 明朝" w:hAnsi="ＭＳ 明朝" w:hint="eastAsia"/>
          <w:sz w:val="24"/>
        </w:rPr>
        <w:t>、</w:t>
      </w:r>
      <w:r w:rsidR="0033135B" w:rsidRPr="00F1012B">
        <w:rPr>
          <w:rFonts w:ascii="ＭＳ 明朝" w:hAnsi="ＭＳ 明朝" w:hint="eastAsia"/>
          <w:sz w:val="24"/>
        </w:rPr>
        <w:t>受注者</w:t>
      </w:r>
      <w:r w:rsidRPr="00F1012B">
        <w:rPr>
          <w:rFonts w:ascii="ＭＳ 明朝" w:hAnsi="ＭＳ 明朝" w:hint="eastAsia"/>
          <w:sz w:val="24"/>
        </w:rPr>
        <w:t>は</w:t>
      </w:r>
      <w:r w:rsidR="00487599" w:rsidRPr="00F1012B">
        <w:rPr>
          <w:rFonts w:ascii="ＭＳ 明朝" w:hAnsi="ＭＳ 明朝" w:hint="eastAsia"/>
          <w:sz w:val="24"/>
        </w:rPr>
        <w:t>、</w:t>
      </w:r>
      <w:r w:rsidR="0033135B" w:rsidRPr="00F1012B">
        <w:rPr>
          <w:rFonts w:ascii="ＭＳ 明朝" w:hAnsi="ＭＳ 明朝" w:hint="eastAsia"/>
          <w:sz w:val="24"/>
        </w:rPr>
        <w:t>発注者</w:t>
      </w:r>
      <w:r w:rsidRPr="00F1012B">
        <w:rPr>
          <w:rFonts w:ascii="ＭＳ 明朝" w:hAnsi="ＭＳ 明朝" w:hint="eastAsia"/>
          <w:sz w:val="24"/>
        </w:rPr>
        <w:t>に対し解除違約金として契約金額の</w:t>
      </w:r>
      <w:r w:rsidR="00116320" w:rsidRPr="00F1012B">
        <w:rPr>
          <w:rFonts w:ascii="ＭＳ 明朝" w:hAnsi="ＭＳ 明朝" w:hint="eastAsia"/>
          <w:sz w:val="24"/>
        </w:rPr>
        <w:t>100</w:t>
      </w:r>
      <w:r w:rsidRPr="00F1012B">
        <w:rPr>
          <w:rFonts w:ascii="ＭＳ 明朝" w:hAnsi="ＭＳ 明朝" w:hint="eastAsia"/>
          <w:sz w:val="24"/>
        </w:rPr>
        <w:t>分の</w:t>
      </w:r>
      <w:r w:rsidR="00116320" w:rsidRPr="00F1012B">
        <w:rPr>
          <w:rFonts w:ascii="ＭＳ 明朝" w:hAnsi="ＭＳ 明朝" w:hint="eastAsia"/>
          <w:sz w:val="24"/>
        </w:rPr>
        <w:t>10</w:t>
      </w:r>
      <w:r w:rsidRPr="00F1012B">
        <w:rPr>
          <w:rFonts w:ascii="ＭＳ 明朝" w:hAnsi="ＭＳ 明朝" w:hint="eastAsia"/>
          <w:sz w:val="24"/>
        </w:rPr>
        <w:t>に相当する金額を納付しなければならない。</w:t>
      </w:r>
    </w:p>
    <w:p w14:paraId="174A687D" w14:textId="77777777" w:rsidR="00242EDC" w:rsidRPr="00F1012B" w:rsidRDefault="00242EDC" w:rsidP="00F02A97">
      <w:pPr>
        <w:autoSpaceDN w:val="0"/>
        <w:snapToGrid w:val="0"/>
        <w:spacing w:line="276" w:lineRule="auto"/>
        <w:ind w:left="217" w:hangingChars="98" w:hanging="217"/>
        <w:rPr>
          <w:rFonts w:ascii="ＭＳ 明朝" w:hAnsi="ＭＳ 明朝"/>
          <w:sz w:val="24"/>
        </w:rPr>
      </w:pPr>
      <w:r w:rsidRPr="00F1012B">
        <w:rPr>
          <w:rFonts w:ascii="ＭＳ 明朝" w:hAnsi="ＭＳ 明朝" w:hint="eastAsia"/>
          <w:sz w:val="24"/>
        </w:rPr>
        <w:t>４　第１項第４号の規定によ</w:t>
      </w:r>
      <w:r w:rsidR="00487599" w:rsidRPr="00F1012B">
        <w:rPr>
          <w:rFonts w:ascii="ＭＳ 明朝" w:hAnsi="ＭＳ 明朝" w:hint="eastAsia"/>
          <w:sz w:val="24"/>
        </w:rPr>
        <w:t>りこの</w:t>
      </w:r>
      <w:r w:rsidRPr="00F1012B">
        <w:rPr>
          <w:rFonts w:ascii="ＭＳ 明朝" w:hAnsi="ＭＳ 明朝" w:hint="eastAsia"/>
          <w:sz w:val="24"/>
        </w:rPr>
        <w:t>契約</w:t>
      </w:r>
      <w:r w:rsidR="00487599" w:rsidRPr="00F1012B">
        <w:rPr>
          <w:rFonts w:ascii="ＭＳ 明朝" w:hAnsi="ＭＳ 明朝" w:hint="eastAsia"/>
          <w:sz w:val="24"/>
        </w:rPr>
        <w:t>を</w:t>
      </w:r>
      <w:r w:rsidRPr="00F1012B">
        <w:rPr>
          <w:rFonts w:ascii="ＭＳ 明朝" w:hAnsi="ＭＳ 明朝" w:hint="eastAsia"/>
          <w:sz w:val="24"/>
        </w:rPr>
        <w:t>解除</w:t>
      </w:r>
      <w:r w:rsidR="00487599" w:rsidRPr="00F1012B">
        <w:rPr>
          <w:rFonts w:ascii="ＭＳ 明朝" w:hAnsi="ＭＳ 明朝" w:hint="eastAsia"/>
          <w:sz w:val="24"/>
        </w:rPr>
        <w:t>する</w:t>
      </w:r>
      <w:r w:rsidR="0033135B" w:rsidRPr="00F1012B">
        <w:rPr>
          <w:rFonts w:ascii="ＭＳ 明朝" w:hAnsi="ＭＳ 明朝" w:hint="eastAsia"/>
          <w:sz w:val="24"/>
        </w:rPr>
        <w:t>場合には、受注者</w:t>
      </w:r>
      <w:r w:rsidRPr="00F1012B">
        <w:rPr>
          <w:rFonts w:ascii="ＭＳ 明朝" w:hAnsi="ＭＳ 明朝" w:hint="eastAsia"/>
          <w:sz w:val="24"/>
        </w:rPr>
        <w:t>は</w:t>
      </w:r>
      <w:r w:rsidR="00487599" w:rsidRPr="00F1012B">
        <w:rPr>
          <w:rFonts w:ascii="ＭＳ 明朝" w:hAnsi="ＭＳ 明朝" w:hint="eastAsia"/>
          <w:sz w:val="24"/>
        </w:rPr>
        <w:t>、</w:t>
      </w:r>
      <w:r w:rsidR="0033135B" w:rsidRPr="00F1012B">
        <w:rPr>
          <w:rFonts w:ascii="ＭＳ 明朝" w:hAnsi="ＭＳ 明朝" w:hint="eastAsia"/>
          <w:sz w:val="24"/>
        </w:rPr>
        <w:t>発注者</w:t>
      </w:r>
      <w:r w:rsidRPr="00F1012B">
        <w:rPr>
          <w:rFonts w:ascii="ＭＳ 明朝" w:hAnsi="ＭＳ 明朝" w:hint="eastAsia"/>
          <w:sz w:val="24"/>
        </w:rPr>
        <w:t>に与えた損害を賠償しなければならない。この場合の賠償額は</w:t>
      </w:r>
      <w:r w:rsidR="00487599" w:rsidRPr="00F1012B">
        <w:rPr>
          <w:rFonts w:ascii="ＭＳ 明朝" w:hAnsi="ＭＳ 明朝" w:hint="eastAsia"/>
          <w:sz w:val="24"/>
        </w:rPr>
        <w:t>、</w:t>
      </w:r>
      <w:r w:rsidR="0033135B" w:rsidRPr="00F1012B">
        <w:rPr>
          <w:rFonts w:ascii="ＭＳ 明朝" w:hAnsi="ＭＳ 明朝" w:hint="eastAsia"/>
          <w:sz w:val="24"/>
        </w:rPr>
        <w:t>発注者、受注者</w:t>
      </w:r>
      <w:r w:rsidRPr="00F1012B">
        <w:rPr>
          <w:rFonts w:ascii="ＭＳ 明朝" w:hAnsi="ＭＳ 明朝" w:hint="eastAsia"/>
          <w:sz w:val="24"/>
        </w:rPr>
        <w:t>協議して定める。</w:t>
      </w:r>
    </w:p>
    <w:p w14:paraId="1C973265" w14:textId="77777777" w:rsidR="00F1645B" w:rsidRPr="00F1012B" w:rsidRDefault="0033135B"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５　発注者</w:t>
      </w:r>
      <w:r w:rsidR="00242EDC" w:rsidRPr="00F1012B">
        <w:rPr>
          <w:rFonts w:ascii="ＭＳ 明朝" w:hAnsi="ＭＳ 明朝" w:hint="eastAsia"/>
          <w:sz w:val="24"/>
        </w:rPr>
        <w:t>は、</w:t>
      </w:r>
      <w:r w:rsidR="000D1ECB" w:rsidRPr="00F1012B">
        <w:rPr>
          <w:rFonts w:ascii="ＭＳ 明朝" w:hAnsi="ＭＳ 明朝" w:hint="eastAsia"/>
          <w:sz w:val="24"/>
        </w:rPr>
        <w:t>この契約を解除しようとするときは、その理由を記載した書面により受注者</w:t>
      </w:r>
      <w:r w:rsidR="00242EDC" w:rsidRPr="00F1012B">
        <w:rPr>
          <w:rFonts w:ascii="ＭＳ 明朝" w:hAnsi="ＭＳ 明朝" w:hint="eastAsia"/>
          <w:sz w:val="24"/>
        </w:rPr>
        <w:t>に通知するものとする。</w:t>
      </w:r>
    </w:p>
    <w:p w14:paraId="6F74FBE5" w14:textId="77777777" w:rsidR="00F1645B" w:rsidRPr="00F1012B" w:rsidRDefault="00F1645B"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 xml:space="preserve">（談合等に係る契約解除）　</w:t>
      </w:r>
    </w:p>
    <w:p w14:paraId="75F06AA9" w14:textId="77777777" w:rsidR="00F1645B"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3</w:t>
      </w:r>
      <w:r w:rsidR="00F1645B" w:rsidRPr="00F1012B">
        <w:rPr>
          <w:rFonts w:ascii="ＭＳ 明朝" w:hAnsi="ＭＳ 明朝" w:hint="eastAsia"/>
          <w:sz w:val="24"/>
        </w:rPr>
        <w:t>条　前条に定める場合のほか、発注者は、この契約に関して次の各号のいずれかに該当する場合においては、この契約を解除することができる。</w:t>
      </w:r>
    </w:p>
    <w:p w14:paraId="2338D9F2" w14:textId="77777777" w:rsidR="00EB0815" w:rsidRPr="00F1012B" w:rsidRDefault="00EB0815" w:rsidP="004439F2">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 xml:space="preserve">(1) </w:t>
      </w:r>
      <w:r w:rsidR="00F1645B" w:rsidRPr="00F1012B">
        <w:rPr>
          <w:rFonts w:ascii="ＭＳ 明朝" w:hAnsi="ＭＳ 明朝" w:hint="eastAsia"/>
          <w:sz w:val="24"/>
        </w:rPr>
        <w:t>受注者が私的独占の禁止及び公正取引の確保に関する法律（昭和22年法律第54号。以</w:t>
      </w:r>
    </w:p>
    <w:p w14:paraId="570DD8D4" w14:textId="77777777" w:rsidR="00EB0815" w:rsidRPr="00F1012B" w:rsidRDefault="00F1645B" w:rsidP="00EB0815">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下「独占禁止法」という。）第７条第１項若しくは第２項（第８条の２第２項及び第20条</w:t>
      </w:r>
    </w:p>
    <w:p w14:paraId="49441488" w14:textId="77777777" w:rsidR="00EB0815" w:rsidRPr="00F1012B" w:rsidRDefault="00F1645B" w:rsidP="00EB0815">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第２項において準用する場合を含む。）、第８条の２第１項若しくは第３項、第17条の２</w:t>
      </w:r>
    </w:p>
    <w:p w14:paraId="53D4853D" w14:textId="77777777" w:rsidR="00EB0815" w:rsidRPr="00F1012B" w:rsidRDefault="00F1645B" w:rsidP="00EB0815">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又は第20条第１項の規定による命令を受け、当該命令に係る抗告訴訟（行政事件訴訟法</w:t>
      </w:r>
    </w:p>
    <w:p w14:paraId="1B085B37" w14:textId="77777777" w:rsidR="00EB0815" w:rsidRPr="00F1012B" w:rsidRDefault="00F1645B" w:rsidP="00EB0815">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（昭和37年法律第139号）第３条第１項に規定する抗告訴訟をいう。以下この条において</w:t>
      </w:r>
    </w:p>
    <w:p w14:paraId="2AA00F98" w14:textId="77777777" w:rsidR="00F1645B" w:rsidRPr="00F1012B" w:rsidRDefault="00F1645B" w:rsidP="00EB0815">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同じ。）を提起しなかったとき。</w:t>
      </w:r>
    </w:p>
    <w:p w14:paraId="5983000D" w14:textId="77777777" w:rsidR="004439F2" w:rsidRPr="00F1012B" w:rsidRDefault="00EB0815" w:rsidP="004439F2">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w:t>
      </w:r>
      <w:r w:rsidRPr="00F1012B">
        <w:rPr>
          <w:rFonts w:ascii="ＭＳ 明朝" w:hAnsi="ＭＳ 明朝"/>
          <w:sz w:val="24"/>
        </w:rPr>
        <w:t>2)</w:t>
      </w:r>
      <w:r w:rsidR="004439F2" w:rsidRPr="00F1012B">
        <w:rPr>
          <w:rFonts w:ascii="ＭＳ 明朝" w:hAnsi="ＭＳ 明朝" w:hint="eastAsia"/>
          <w:sz w:val="24"/>
        </w:rPr>
        <w:t xml:space="preserve"> </w:t>
      </w:r>
      <w:r w:rsidR="00065C03" w:rsidRPr="00F1012B">
        <w:rPr>
          <w:rFonts w:ascii="ＭＳ 明朝" w:hAnsi="ＭＳ 明朝" w:hint="eastAsia"/>
          <w:sz w:val="24"/>
        </w:rPr>
        <w:t>受注者が独占禁止法第７条の２第１項（第８条の３において読み替えて準用する場合</w:t>
      </w:r>
    </w:p>
    <w:p w14:paraId="11A5D7A7" w14:textId="77777777" w:rsidR="004439F2" w:rsidRPr="00F1012B" w:rsidRDefault="00065C03" w:rsidP="004439F2">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を含む。）、第７条の９第１項若しくは第２項又は第20条の２から第20条の６までの規定</w:t>
      </w:r>
    </w:p>
    <w:p w14:paraId="224EEED9" w14:textId="77777777" w:rsidR="00F1645B" w:rsidRPr="00F1012B" w:rsidRDefault="00065C03" w:rsidP="004439F2">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による命令を受け、当該命令に係る抗告訴訟を提起しなかったとき。</w:t>
      </w:r>
    </w:p>
    <w:p w14:paraId="492DB1C1" w14:textId="77777777" w:rsidR="004439F2" w:rsidRPr="00F1012B" w:rsidRDefault="00EB0815" w:rsidP="004439F2">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w:t>
      </w:r>
      <w:r w:rsidRPr="00F1012B">
        <w:rPr>
          <w:rFonts w:ascii="ＭＳ 明朝" w:hAnsi="ＭＳ 明朝"/>
          <w:sz w:val="24"/>
        </w:rPr>
        <w:t>3)</w:t>
      </w:r>
      <w:r w:rsidR="004439F2" w:rsidRPr="00F1012B">
        <w:rPr>
          <w:rFonts w:ascii="ＭＳ 明朝" w:hAnsi="ＭＳ 明朝" w:hint="eastAsia"/>
          <w:sz w:val="24"/>
        </w:rPr>
        <w:t xml:space="preserve"> </w:t>
      </w:r>
      <w:r w:rsidR="00F1645B" w:rsidRPr="00F1012B">
        <w:rPr>
          <w:rFonts w:ascii="ＭＳ 明朝" w:hAnsi="ＭＳ 明朝" w:hint="eastAsia"/>
          <w:sz w:val="24"/>
        </w:rPr>
        <w:t>受注者が前２号に規定</w:t>
      </w:r>
      <w:r w:rsidR="005141D8" w:rsidRPr="00F1012B">
        <w:rPr>
          <w:rFonts w:ascii="ＭＳ 明朝" w:hAnsi="ＭＳ 明朝" w:hint="eastAsia"/>
          <w:sz w:val="24"/>
        </w:rPr>
        <w:t>する抗告訴訟を提起し、当該抗告訴訟について棄却又は却下の</w:t>
      </w:r>
    </w:p>
    <w:p w14:paraId="7909186B" w14:textId="77777777" w:rsidR="00F1645B" w:rsidRPr="00F1012B" w:rsidRDefault="005141D8" w:rsidP="004439F2">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判決が</w:t>
      </w:r>
      <w:r w:rsidR="00F1645B" w:rsidRPr="00F1012B">
        <w:rPr>
          <w:rFonts w:ascii="ＭＳ 明朝" w:hAnsi="ＭＳ 明朝" w:hint="eastAsia"/>
          <w:sz w:val="24"/>
        </w:rPr>
        <w:t>確定したとき。</w:t>
      </w:r>
    </w:p>
    <w:p w14:paraId="6CFAC2DF" w14:textId="77777777" w:rsidR="004439F2" w:rsidRPr="00F1012B" w:rsidRDefault="00EB0815" w:rsidP="004439F2">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w:t>
      </w:r>
      <w:r w:rsidRPr="00F1012B">
        <w:rPr>
          <w:rFonts w:ascii="ＭＳ 明朝" w:hAnsi="ＭＳ 明朝"/>
          <w:sz w:val="24"/>
        </w:rPr>
        <w:t>4)</w:t>
      </w:r>
      <w:r w:rsidR="004439F2" w:rsidRPr="00F1012B">
        <w:rPr>
          <w:rFonts w:ascii="ＭＳ 明朝" w:hAnsi="ＭＳ 明朝" w:hint="eastAsia"/>
          <w:sz w:val="24"/>
        </w:rPr>
        <w:t xml:space="preserve"> </w:t>
      </w:r>
      <w:r w:rsidR="00F1645B" w:rsidRPr="00F1012B">
        <w:rPr>
          <w:rFonts w:ascii="ＭＳ 明朝" w:hAnsi="ＭＳ 明朝" w:hint="eastAsia"/>
          <w:sz w:val="24"/>
        </w:rPr>
        <w:t>受注者（法人の場合にあっては、その役員又はその使用人）が刑法（明治40年法律第</w:t>
      </w:r>
    </w:p>
    <w:p w14:paraId="6B12C48B" w14:textId="77777777" w:rsidR="004439F2" w:rsidRPr="00F1012B" w:rsidRDefault="00F1645B" w:rsidP="004439F2">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45号）第96条の６若しくは第198条又は公職にある者等のあっせん行為による利得等の処</w:t>
      </w:r>
    </w:p>
    <w:p w14:paraId="4A0AF91D" w14:textId="77777777" w:rsidR="00F1645B" w:rsidRPr="00F1012B" w:rsidRDefault="00F1645B" w:rsidP="004439F2">
      <w:pPr>
        <w:autoSpaceDN w:val="0"/>
        <w:snapToGrid w:val="0"/>
        <w:spacing w:line="276" w:lineRule="auto"/>
        <w:ind w:firstLineChars="200" w:firstLine="442"/>
        <w:rPr>
          <w:rFonts w:ascii="ＭＳ 明朝" w:hAnsi="ＭＳ 明朝"/>
          <w:sz w:val="24"/>
        </w:rPr>
      </w:pPr>
      <w:r w:rsidRPr="00F1012B">
        <w:rPr>
          <w:rFonts w:ascii="ＭＳ 明朝" w:hAnsi="ＭＳ 明朝" w:hint="eastAsia"/>
          <w:sz w:val="24"/>
        </w:rPr>
        <w:t>罰に関する法律（平成12年法律第130号）第４条の規定による刑に処せられたとき。</w:t>
      </w:r>
    </w:p>
    <w:p w14:paraId="2203A7AD" w14:textId="77777777" w:rsidR="00F1645B" w:rsidRPr="00F1012B" w:rsidRDefault="00F1645B"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受注者は、この契約に関して前項各号のいずれかに該当するときは、発注者が契約を解除するか否かを問わず、賠償金として、契約金額の100分の10に相当する額を発注者の指定する</w:t>
      </w:r>
      <w:r w:rsidRPr="00F1012B">
        <w:rPr>
          <w:rFonts w:ascii="ＭＳ 明朝" w:hAnsi="ＭＳ 明朝" w:hint="eastAsia"/>
          <w:sz w:val="24"/>
        </w:rPr>
        <w:lastRenderedPageBreak/>
        <w:t>期間内に支払わなければならない。ただし、発注者が特に認める場合は、この限りでない。</w:t>
      </w:r>
    </w:p>
    <w:p w14:paraId="01445F09" w14:textId="77777777" w:rsidR="00F1645B" w:rsidRPr="00F1012B" w:rsidRDefault="00F1645B"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３　この契約の履行後に、受注者が第１項各号のいずれかに該当することが明らかになった場合についても、前項と同様とする。</w:t>
      </w:r>
    </w:p>
    <w:p w14:paraId="36FE7ED0" w14:textId="77777777" w:rsidR="00F1645B" w:rsidRPr="00F1012B" w:rsidRDefault="00F1645B"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４　第２項の規定は、同項の規定に該当する原因となった違反行為により発注者に生じた実際の損害額が同項に規定する賠償金の額を超える場合においては、発注者がその超える部分に相当する額につき賠償を請求することを妨げるものではない。</w:t>
      </w:r>
    </w:p>
    <w:p w14:paraId="5C53C149" w14:textId="77777777" w:rsidR="00242EDC" w:rsidRPr="00F1012B" w:rsidRDefault="00242EDC"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（事故発生の通知）</w:t>
      </w:r>
    </w:p>
    <w:p w14:paraId="142AFD04" w14:textId="77777777" w:rsidR="00242EDC"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4</w:t>
      </w:r>
      <w:r w:rsidR="009A53DE" w:rsidRPr="00F1012B">
        <w:rPr>
          <w:rFonts w:ascii="ＭＳ 明朝" w:hAnsi="ＭＳ 明朝" w:hint="eastAsia"/>
          <w:sz w:val="24"/>
        </w:rPr>
        <w:t>条　受注者は、委託業務の処理に関し事故が生じたときは、直ちに発注者に対し通知するとともに、遅滞なくその状況を書面をもって発注者</w:t>
      </w:r>
      <w:r w:rsidR="00242EDC" w:rsidRPr="00F1012B">
        <w:rPr>
          <w:rFonts w:ascii="ＭＳ 明朝" w:hAnsi="ＭＳ 明朝" w:hint="eastAsia"/>
          <w:sz w:val="24"/>
        </w:rPr>
        <w:t>に報告しなければならない。</w:t>
      </w:r>
    </w:p>
    <w:p w14:paraId="503940B8" w14:textId="77777777" w:rsidR="00242EDC" w:rsidRPr="00F1012B" w:rsidRDefault="00242EDC"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w:t>
      </w:r>
      <w:r w:rsidR="005E4A45" w:rsidRPr="00F1012B">
        <w:rPr>
          <w:rFonts w:ascii="ＭＳ 明朝" w:hAnsi="ＭＳ 明朝" w:hint="eastAsia"/>
          <w:sz w:val="24"/>
        </w:rPr>
        <w:t>業務完了報告等</w:t>
      </w:r>
      <w:r w:rsidRPr="00F1012B">
        <w:rPr>
          <w:rFonts w:ascii="ＭＳ 明朝" w:hAnsi="ＭＳ 明朝" w:hint="eastAsia"/>
          <w:sz w:val="24"/>
        </w:rPr>
        <w:t>）</w:t>
      </w:r>
    </w:p>
    <w:p w14:paraId="3F74AA83" w14:textId="77777777" w:rsidR="00242EDC" w:rsidRPr="00F1012B" w:rsidRDefault="002E3C36" w:rsidP="00D56D00">
      <w:pPr>
        <w:snapToGrid w:val="0"/>
        <w:spacing w:line="276" w:lineRule="auto"/>
        <w:ind w:left="221" w:hangingChars="100" w:hanging="221"/>
        <w:jc w:val="left"/>
        <w:rPr>
          <w:rFonts w:ascii="ＭＳ 明朝" w:hAnsi="ＭＳ 明朝"/>
          <w:spacing w:val="-2"/>
          <w:sz w:val="24"/>
        </w:rPr>
      </w:pPr>
      <w:r w:rsidRPr="00F1012B">
        <w:rPr>
          <w:rFonts w:ascii="ＭＳ 明朝" w:hAnsi="ＭＳ 明朝" w:hint="eastAsia"/>
          <w:sz w:val="24"/>
        </w:rPr>
        <w:t>第1</w:t>
      </w:r>
      <w:r w:rsidRPr="00F1012B">
        <w:rPr>
          <w:rFonts w:ascii="ＭＳ 明朝" w:hAnsi="ＭＳ 明朝"/>
          <w:sz w:val="24"/>
        </w:rPr>
        <w:t>5</w:t>
      </w:r>
      <w:r w:rsidR="009A53DE" w:rsidRPr="00F1012B">
        <w:rPr>
          <w:rFonts w:ascii="ＭＳ 明朝" w:hAnsi="ＭＳ 明朝" w:hint="eastAsia"/>
          <w:sz w:val="24"/>
        </w:rPr>
        <w:t>条　受注者</w:t>
      </w:r>
      <w:r w:rsidR="00242EDC" w:rsidRPr="00F1012B">
        <w:rPr>
          <w:rFonts w:ascii="ＭＳ 明朝" w:hAnsi="ＭＳ 明朝" w:hint="eastAsia"/>
          <w:sz w:val="24"/>
        </w:rPr>
        <w:t>は、委託業務を完了したときは</w:t>
      </w:r>
      <w:r w:rsidR="005E4A45" w:rsidRPr="00F1012B">
        <w:rPr>
          <w:rFonts w:ascii="ＭＳ 明朝" w:hAnsi="ＭＳ 明朝" w:hint="eastAsia"/>
          <w:sz w:val="24"/>
        </w:rPr>
        <w:t>、</w:t>
      </w:r>
      <w:r w:rsidR="009A53DE" w:rsidRPr="00F1012B">
        <w:rPr>
          <w:rFonts w:ascii="ＭＳ 明朝" w:hAnsi="ＭＳ 明朝" w:hint="eastAsia"/>
          <w:sz w:val="24"/>
        </w:rPr>
        <w:t>遅滞なく発注者</w:t>
      </w:r>
      <w:r w:rsidR="00242EDC" w:rsidRPr="00F1012B">
        <w:rPr>
          <w:rFonts w:ascii="ＭＳ 明朝" w:hAnsi="ＭＳ 明朝" w:hint="eastAsia"/>
          <w:sz w:val="24"/>
        </w:rPr>
        <w:t>に対して業務完了報告書を提出しなければならない。</w:t>
      </w:r>
      <w:r w:rsidR="003A383B" w:rsidRPr="00F1012B">
        <w:rPr>
          <w:rFonts w:ascii="ＭＳ 明朝" w:hAnsi="ＭＳ 明朝" w:hint="eastAsia"/>
          <w:spacing w:val="-2"/>
          <w:sz w:val="24"/>
        </w:rPr>
        <w:t>この場合において、業務完了報告書への押印は不要であり、電子メールでの提出も可能とする。</w:t>
      </w:r>
    </w:p>
    <w:p w14:paraId="79BE2AFE" w14:textId="77777777" w:rsidR="00242EDC" w:rsidRPr="00F1012B" w:rsidRDefault="009A53DE"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発注者</w:t>
      </w:r>
      <w:r w:rsidR="00242EDC" w:rsidRPr="00F1012B">
        <w:rPr>
          <w:rFonts w:ascii="ＭＳ 明朝" w:hAnsi="ＭＳ 明朝" w:hint="eastAsia"/>
          <w:sz w:val="24"/>
        </w:rPr>
        <w:t>は、前項の業務完了報告書を受理したときには、その日から</w:t>
      </w:r>
      <w:r w:rsidR="005E4A45" w:rsidRPr="00F1012B">
        <w:rPr>
          <w:rFonts w:ascii="ＭＳ 明朝" w:hAnsi="ＭＳ 明朝" w:hint="eastAsia"/>
          <w:sz w:val="24"/>
        </w:rPr>
        <w:t>起算して</w:t>
      </w:r>
      <w:r w:rsidR="00574348" w:rsidRPr="00F1012B">
        <w:rPr>
          <w:rFonts w:ascii="ＭＳ 明朝" w:hAnsi="ＭＳ 明朝" w:hint="eastAsia"/>
          <w:sz w:val="24"/>
        </w:rPr>
        <w:t>10</w:t>
      </w:r>
      <w:r w:rsidR="00242EDC" w:rsidRPr="00F1012B">
        <w:rPr>
          <w:rFonts w:ascii="ＭＳ 明朝" w:hAnsi="ＭＳ 明朝" w:hint="eastAsia"/>
          <w:sz w:val="24"/>
        </w:rPr>
        <w:t>日以内に成果品について検査を行わなければならない。</w:t>
      </w:r>
    </w:p>
    <w:p w14:paraId="0F845673" w14:textId="77777777" w:rsidR="00242EDC" w:rsidRPr="00F1012B" w:rsidRDefault="00242EDC"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３　前項の検査の結果不合格となり、成果品</w:t>
      </w:r>
      <w:r w:rsidR="009A53DE" w:rsidRPr="00F1012B">
        <w:rPr>
          <w:rFonts w:ascii="ＭＳ 明朝" w:hAnsi="ＭＳ 明朝" w:hint="eastAsia"/>
          <w:sz w:val="24"/>
        </w:rPr>
        <w:t>について補正を命ぜられたときは、受注者</w:t>
      </w:r>
      <w:r w:rsidRPr="00F1012B">
        <w:rPr>
          <w:rFonts w:ascii="ＭＳ 明朝" w:hAnsi="ＭＳ 明朝" w:hint="eastAsia"/>
          <w:sz w:val="24"/>
        </w:rPr>
        <w:t>は、遅滞なく当該補正を行い</w:t>
      </w:r>
      <w:r w:rsidR="003A383B" w:rsidRPr="00F1012B">
        <w:rPr>
          <w:rFonts w:ascii="ＭＳ 明朝" w:hAnsi="ＭＳ 明朝" w:hint="eastAsia"/>
          <w:sz w:val="24"/>
        </w:rPr>
        <w:t>、</w:t>
      </w:r>
      <w:r w:rsidR="004F34F7" w:rsidRPr="00F1012B">
        <w:rPr>
          <w:rFonts w:ascii="ＭＳ 明朝" w:hAnsi="ＭＳ 明朝" w:hint="eastAsia"/>
          <w:sz w:val="24"/>
        </w:rPr>
        <w:t>発注者</w:t>
      </w:r>
      <w:r w:rsidRPr="00F1012B">
        <w:rPr>
          <w:rFonts w:ascii="ＭＳ 明朝" w:hAnsi="ＭＳ 明朝" w:hint="eastAsia"/>
          <w:sz w:val="24"/>
        </w:rPr>
        <w:t>に補正完了の届</w:t>
      </w:r>
      <w:r w:rsidR="00B63051" w:rsidRPr="00F1012B">
        <w:rPr>
          <w:rFonts w:ascii="ＭＳ 明朝" w:hAnsi="ＭＳ 明朝" w:hint="eastAsia"/>
          <w:sz w:val="24"/>
        </w:rPr>
        <w:t>け</w:t>
      </w:r>
      <w:r w:rsidRPr="00F1012B">
        <w:rPr>
          <w:rFonts w:ascii="ＭＳ 明朝" w:hAnsi="ＭＳ 明朝" w:hint="eastAsia"/>
          <w:sz w:val="24"/>
        </w:rPr>
        <w:t>を提出して再検査を受けなければならない。この場合</w:t>
      </w:r>
      <w:r w:rsidR="005E4A45" w:rsidRPr="00F1012B">
        <w:rPr>
          <w:rFonts w:ascii="ＭＳ 明朝" w:hAnsi="ＭＳ 明朝" w:hint="eastAsia"/>
          <w:sz w:val="24"/>
        </w:rPr>
        <w:t>において、</w:t>
      </w:r>
      <w:r w:rsidRPr="00F1012B">
        <w:rPr>
          <w:rFonts w:ascii="ＭＳ 明朝" w:hAnsi="ＭＳ 明朝" w:hint="eastAsia"/>
          <w:sz w:val="24"/>
        </w:rPr>
        <w:t>再検査の期日については</w:t>
      </w:r>
      <w:r w:rsidR="005E4A45" w:rsidRPr="00F1012B">
        <w:rPr>
          <w:rFonts w:ascii="ＭＳ 明朝" w:hAnsi="ＭＳ 明朝" w:hint="eastAsia"/>
          <w:sz w:val="24"/>
        </w:rPr>
        <w:t>、同</w:t>
      </w:r>
      <w:r w:rsidRPr="00F1012B">
        <w:rPr>
          <w:rFonts w:ascii="ＭＳ 明朝" w:hAnsi="ＭＳ 明朝" w:hint="eastAsia"/>
          <w:sz w:val="24"/>
        </w:rPr>
        <w:t>項を準用する。</w:t>
      </w:r>
    </w:p>
    <w:p w14:paraId="62F53D23" w14:textId="77777777" w:rsidR="00242EDC" w:rsidRPr="00F1012B" w:rsidRDefault="004F34F7" w:rsidP="003A383B">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４　受注者は、検査合格の通知を受けたときは、遅滞なく当該成果品を発注者</w:t>
      </w:r>
      <w:r w:rsidR="00242EDC" w:rsidRPr="00F1012B">
        <w:rPr>
          <w:rFonts w:ascii="ＭＳ 明朝" w:hAnsi="ＭＳ 明朝" w:hint="eastAsia"/>
          <w:sz w:val="24"/>
        </w:rPr>
        <w:t>に引</w:t>
      </w:r>
      <w:r w:rsidR="00B77ABC" w:rsidRPr="00F1012B">
        <w:rPr>
          <w:rFonts w:ascii="ＭＳ 明朝" w:hAnsi="ＭＳ 明朝" w:hint="eastAsia"/>
          <w:sz w:val="24"/>
        </w:rPr>
        <w:t>き</w:t>
      </w:r>
      <w:r w:rsidR="00242EDC" w:rsidRPr="00F1012B">
        <w:rPr>
          <w:rFonts w:ascii="ＭＳ 明朝" w:hAnsi="ＭＳ 明朝" w:hint="eastAsia"/>
          <w:sz w:val="24"/>
        </w:rPr>
        <w:t>渡すものとする。</w:t>
      </w:r>
    </w:p>
    <w:p w14:paraId="75374CDD" w14:textId="77777777" w:rsidR="00242EDC" w:rsidRPr="00F1012B" w:rsidRDefault="00242EDC"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（委託料の支払）</w:t>
      </w:r>
    </w:p>
    <w:p w14:paraId="658CC2BA" w14:textId="77777777" w:rsidR="00242EDC" w:rsidRPr="00F1012B" w:rsidRDefault="002E3C36" w:rsidP="003A383B">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6</w:t>
      </w:r>
      <w:r w:rsidR="009A53DE" w:rsidRPr="00F1012B">
        <w:rPr>
          <w:rFonts w:ascii="ＭＳ 明朝" w:hAnsi="ＭＳ 明朝" w:hint="eastAsia"/>
          <w:sz w:val="24"/>
        </w:rPr>
        <w:t>条　受注者</w:t>
      </w:r>
      <w:r w:rsidR="00242EDC" w:rsidRPr="00F1012B">
        <w:rPr>
          <w:rFonts w:ascii="ＭＳ 明朝" w:hAnsi="ＭＳ 明朝" w:hint="eastAsia"/>
          <w:sz w:val="24"/>
        </w:rPr>
        <w:t>は、前条の検査</w:t>
      </w:r>
      <w:r w:rsidR="005E4A45" w:rsidRPr="00F1012B">
        <w:rPr>
          <w:rFonts w:ascii="ＭＳ 明朝" w:hAnsi="ＭＳ 明朝" w:hint="eastAsia"/>
          <w:sz w:val="24"/>
        </w:rPr>
        <w:t>に</w:t>
      </w:r>
      <w:r w:rsidR="009A53DE" w:rsidRPr="00F1012B">
        <w:rPr>
          <w:rFonts w:ascii="ＭＳ 明朝" w:hAnsi="ＭＳ 明朝" w:hint="eastAsia"/>
          <w:sz w:val="24"/>
        </w:rPr>
        <w:t>合格したときは、発注者</w:t>
      </w:r>
      <w:r w:rsidR="00242EDC" w:rsidRPr="00F1012B">
        <w:rPr>
          <w:rFonts w:ascii="ＭＳ 明朝" w:hAnsi="ＭＳ 明朝" w:hint="eastAsia"/>
          <w:sz w:val="24"/>
        </w:rPr>
        <w:t>に対し委託料の請求書を提出するものとする。</w:t>
      </w:r>
      <w:r w:rsidR="003A383B" w:rsidRPr="00F1012B">
        <w:rPr>
          <w:rFonts w:ascii="ＭＳ 明朝" w:hAnsi="ＭＳ 明朝" w:hint="eastAsia"/>
          <w:spacing w:val="-2"/>
          <w:sz w:val="24"/>
        </w:rPr>
        <w:t>この場合において、請求書への押印は不要であり、電子メールでの提出も可能とする。</w:t>
      </w:r>
    </w:p>
    <w:p w14:paraId="641750EE" w14:textId="77777777" w:rsidR="00242EDC" w:rsidRPr="00F1012B" w:rsidRDefault="009A53DE"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発注者</w:t>
      </w:r>
      <w:r w:rsidR="00242EDC" w:rsidRPr="00F1012B">
        <w:rPr>
          <w:rFonts w:ascii="ＭＳ 明朝" w:hAnsi="ＭＳ 明朝" w:hint="eastAsia"/>
          <w:sz w:val="24"/>
        </w:rPr>
        <w:t>は、前項の規定</w:t>
      </w:r>
      <w:r w:rsidRPr="00F1012B">
        <w:rPr>
          <w:rFonts w:ascii="ＭＳ 明朝" w:hAnsi="ＭＳ 明朝" w:hint="eastAsia"/>
          <w:sz w:val="24"/>
        </w:rPr>
        <w:t>による請求を受けたときは</w:t>
      </w:r>
      <w:r w:rsidR="003A383B" w:rsidRPr="00F1012B">
        <w:rPr>
          <w:rFonts w:ascii="ＭＳ 明朝" w:hAnsi="ＭＳ 明朝" w:hint="eastAsia"/>
          <w:sz w:val="24"/>
        </w:rPr>
        <w:t>、</w:t>
      </w:r>
      <w:r w:rsidRPr="00F1012B">
        <w:rPr>
          <w:rFonts w:ascii="ＭＳ 明朝" w:hAnsi="ＭＳ 明朝" w:hint="eastAsia"/>
          <w:sz w:val="24"/>
        </w:rPr>
        <w:t>その日から起算して</w:t>
      </w:r>
      <w:r w:rsidR="00883DA2" w:rsidRPr="00F1012B">
        <w:rPr>
          <w:rFonts w:ascii="ＭＳ 明朝" w:hAnsi="ＭＳ 明朝" w:hint="eastAsia"/>
          <w:sz w:val="24"/>
        </w:rPr>
        <w:t>30</w:t>
      </w:r>
      <w:r w:rsidRPr="00F1012B">
        <w:rPr>
          <w:rFonts w:ascii="ＭＳ 明朝" w:hAnsi="ＭＳ 明朝" w:hint="eastAsia"/>
          <w:sz w:val="24"/>
        </w:rPr>
        <w:t>日以内に委託料を受注者</w:t>
      </w:r>
      <w:r w:rsidR="00242EDC" w:rsidRPr="00F1012B">
        <w:rPr>
          <w:rFonts w:ascii="ＭＳ 明朝" w:hAnsi="ＭＳ 明朝" w:hint="eastAsia"/>
          <w:sz w:val="24"/>
        </w:rPr>
        <w:t>に支払うものとする。</w:t>
      </w:r>
    </w:p>
    <w:p w14:paraId="6D88A1DC" w14:textId="77777777" w:rsidR="00D92BFB" w:rsidRPr="00F1012B" w:rsidRDefault="00D92BFB"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（遅延利息）</w:t>
      </w:r>
    </w:p>
    <w:p w14:paraId="2DB6683D" w14:textId="4FC3B5B0" w:rsidR="00D92BFB"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7</w:t>
      </w:r>
      <w:r w:rsidR="00D92BFB" w:rsidRPr="00F1012B">
        <w:rPr>
          <w:rFonts w:ascii="ＭＳ 明朝" w:hAnsi="ＭＳ 明朝" w:hint="eastAsia"/>
          <w:sz w:val="24"/>
        </w:rPr>
        <w:t>条　受注者は、発注者の責めに帰する理由により第16条の規定による契約金額等の支払が</w:t>
      </w:r>
      <w:r w:rsidR="00065C03" w:rsidRPr="00F1012B">
        <w:rPr>
          <w:rFonts w:ascii="ＭＳ 明朝" w:hAnsi="ＭＳ 明朝" w:hint="eastAsia"/>
          <w:sz w:val="24"/>
        </w:rPr>
        <w:t>遅れた場合においては、未受領金額につき、遅延日数に応じ、年</w:t>
      </w:r>
      <w:r w:rsidR="002557C0">
        <w:rPr>
          <w:rFonts w:ascii="ＭＳ 明朝" w:hAnsi="ＭＳ 明朝" w:hint="eastAsia"/>
          <w:sz w:val="24"/>
        </w:rPr>
        <w:t>3</w:t>
      </w:r>
      <w:r w:rsidR="00DD7D73" w:rsidRPr="00F1012B">
        <w:rPr>
          <w:rFonts w:ascii="ＭＳ 明朝" w:hAnsi="ＭＳ 明朝" w:hint="eastAsia"/>
          <w:sz w:val="24"/>
        </w:rPr>
        <w:t>.</w:t>
      </w:r>
      <w:r w:rsidR="002557C0">
        <w:rPr>
          <w:rFonts w:ascii="ＭＳ 明朝" w:hAnsi="ＭＳ 明朝" w:hint="eastAsia"/>
          <w:sz w:val="24"/>
        </w:rPr>
        <w:t>0</w:t>
      </w:r>
      <w:r w:rsidR="00D92BFB" w:rsidRPr="00F1012B">
        <w:rPr>
          <w:rFonts w:ascii="ＭＳ 明朝" w:hAnsi="ＭＳ 明朝" w:hint="eastAsia"/>
          <w:sz w:val="24"/>
        </w:rPr>
        <w:t>パーセントの割合で計算した額の遅延利息の支払を発注者に請求することができる。この場合において、遅延利息の額が100円未満であるときは、発注者はこれを支払わないものとし、その額に100円未満の端数があるときは、その端数を切り捨てるものとする。</w:t>
      </w:r>
    </w:p>
    <w:p w14:paraId="49C9B49E" w14:textId="77777777" w:rsidR="00D92BFB" w:rsidRPr="00F1012B" w:rsidRDefault="00D92BFB"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発注者は、その責めに帰する理由により第15条第２項に規定する期間内に検査をしないときは、その期間満了の日の翌日から検査をした日までの期間の日数を第16条第２項に規定する支払期間の日数から差し引くものとし、また、その遅延期間が支払期間の日数を超えるときは、支払期間は満了したものとみなし、その超える日数に応じ、前項の遅延利息を支払うものとする。</w:t>
      </w:r>
    </w:p>
    <w:p w14:paraId="5A22DDAD" w14:textId="77777777" w:rsidR="00FB2BBD" w:rsidRPr="00F1012B" w:rsidRDefault="00FB2BBD"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 xml:space="preserve">　（帳簿の備付等）</w:t>
      </w:r>
    </w:p>
    <w:p w14:paraId="069F0C3E" w14:textId="77777777" w:rsidR="002E61CA"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8</w:t>
      </w:r>
      <w:r w:rsidR="002E61CA" w:rsidRPr="00F1012B">
        <w:rPr>
          <w:rFonts w:ascii="ＭＳ 明朝" w:hAnsi="ＭＳ 明朝" w:hint="eastAsia"/>
          <w:sz w:val="24"/>
        </w:rPr>
        <w:t>条　受注者は、この委託業務に係る書類及び帳簿を備え付け、委託業務の完了する日の属する年度の末日から５年間保管しなければならない。</w:t>
      </w:r>
    </w:p>
    <w:p w14:paraId="1EA56A90" w14:textId="77777777" w:rsidR="002E61CA" w:rsidRPr="00F1012B" w:rsidRDefault="002E61CA" w:rsidP="00F02A97">
      <w:pPr>
        <w:autoSpaceDN w:val="0"/>
        <w:snapToGrid w:val="0"/>
        <w:spacing w:line="276" w:lineRule="auto"/>
        <w:ind w:leftChars="100" w:left="191"/>
        <w:rPr>
          <w:rFonts w:ascii="ＭＳ 明朝" w:hAnsi="ＭＳ 明朝"/>
          <w:sz w:val="24"/>
        </w:rPr>
      </w:pPr>
      <w:r w:rsidRPr="00F1012B">
        <w:rPr>
          <w:rFonts w:ascii="ＭＳ 明朝" w:hAnsi="ＭＳ 明朝" w:hint="eastAsia"/>
          <w:sz w:val="24"/>
        </w:rPr>
        <w:lastRenderedPageBreak/>
        <w:t>（著作権）</w:t>
      </w:r>
    </w:p>
    <w:p w14:paraId="4AF5C717" w14:textId="77777777" w:rsidR="002E61CA" w:rsidRPr="00F1012B" w:rsidRDefault="002E3C36"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第1</w:t>
      </w:r>
      <w:r w:rsidRPr="00F1012B">
        <w:rPr>
          <w:rFonts w:ascii="ＭＳ 明朝" w:hAnsi="ＭＳ 明朝"/>
          <w:sz w:val="24"/>
        </w:rPr>
        <w:t>9</w:t>
      </w:r>
      <w:r w:rsidR="002E61CA" w:rsidRPr="00F1012B">
        <w:rPr>
          <w:rFonts w:ascii="ＭＳ 明朝" w:hAnsi="ＭＳ 明朝" w:hint="eastAsia"/>
          <w:sz w:val="24"/>
        </w:rPr>
        <w:t>条　この委託業務により生じた著作権は、発注者に帰属するものとする。</w:t>
      </w:r>
    </w:p>
    <w:p w14:paraId="51E3A0B6" w14:textId="77777777" w:rsidR="002E61CA" w:rsidRPr="00F1012B" w:rsidRDefault="002E61CA"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受注者は、この委託業務の結果について発表若しくは出版しようとするときは、あらかじめ発注者の承認を得なければならない。</w:t>
      </w:r>
    </w:p>
    <w:p w14:paraId="24993A6A" w14:textId="77777777" w:rsidR="00EE6F4F" w:rsidRPr="00F1012B" w:rsidRDefault="00EE6F4F" w:rsidP="00F02A97">
      <w:pPr>
        <w:autoSpaceDN w:val="0"/>
        <w:snapToGrid w:val="0"/>
        <w:spacing w:line="276" w:lineRule="auto"/>
        <w:ind w:leftChars="100" w:left="191"/>
        <w:rPr>
          <w:rFonts w:ascii="ＭＳ 明朝" w:hAnsi="ＭＳ 明朝"/>
          <w:sz w:val="24"/>
        </w:rPr>
      </w:pPr>
      <w:r w:rsidRPr="00F1012B">
        <w:rPr>
          <w:rFonts w:ascii="ＭＳ 明朝" w:hAnsi="ＭＳ 明朝" w:hint="eastAsia"/>
          <w:sz w:val="24"/>
        </w:rPr>
        <w:t>（発注者の履行追完請求権等）</w:t>
      </w:r>
    </w:p>
    <w:p w14:paraId="2562B53F" w14:textId="77777777" w:rsidR="00EE6F4F" w:rsidRPr="00F1012B" w:rsidRDefault="00EE6F4F"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w:t>
      </w:r>
      <w:r w:rsidR="002E3C36" w:rsidRPr="00F1012B">
        <w:rPr>
          <w:rFonts w:ascii="ＭＳ 明朝" w:hAnsi="ＭＳ 明朝" w:hint="eastAsia"/>
          <w:sz w:val="24"/>
        </w:rPr>
        <w:t>2</w:t>
      </w:r>
      <w:r w:rsidR="002E3C36" w:rsidRPr="00F1012B">
        <w:rPr>
          <w:rFonts w:ascii="ＭＳ 明朝" w:hAnsi="ＭＳ 明朝"/>
          <w:sz w:val="24"/>
        </w:rPr>
        <w:t>0</w:t>
      </w:r>
      <w:r w:rsidRPr="00F1012B">
        <w:rPr>
          <w:rFonts w:ascii="ＭＳ 明朝" w:hAnsi="ＭＳ 明朝" w:hint="eastAsia"/>
          <w:sz w:val="24"/>
        </w:rPr>
        <w:t>条　成果品がこの契約の内容に適合しないときは、発注者は、その不適合を知った時から１年以内にその旨を受注者に通知した上で、当該不適合を理由として、履行の追完の請求、委託料の減額の請求、損害賠償の請求及び契約の解除をすることができる。</w:t>
      </w:r>
    </w:p>
    <w:p w14:paraId="56D00954" w14:textId="77777777" w:rsidR="00EE6F4F" w:rsidRPr="00F1012B" w:rsidRDefault="00EE6F4F" w:rsidP="00F02A97">
      <w:pPr>
        <w:autoSpaceDN w:val="0"/>
        <w:snapToGrid w:val="0"/>
        <w:spacing w:line="276" w:lineRule="auto"/>
        <w:ind w:leftChars="100" w:left="191"/>
        <w:rPr>
          <w:rFonts w:ascii="ＭＳ 明朝" w:hAnsi="ＭＳ 明朝"/>
          <w:b/>
          <w:sz w:val="24"/>
        </w:rPr>
      </w:pPr>
      <w:r w:rsidRPr="00F1012B">
        <w:rPr>
          <w:rFonts w:ascii="ＭＳ 明朝" w:hAnsi="ＭＳ 明朝" w:hint="eastAsia"/>
          <w:sz w:val="24"/>
        </w:rPr>
        <w:t>（履行遅滞違約金）</w:t>
      </w:r>
    </w:p>
    <w:p w14:paraId="0602B462" w14:textId="77777777" w:rsidR="00357847" w:rsidRPr="00F1012B" w:rsidRDefault="00EE6F4F"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w:t>
      </w:r>
      <w:r w:rsidR="002E3C36" w:rsidRPr="00F1012B">
        <w:rPr>
          <w:rFonts w:ascii="ＭＳ 明朝" w:hAnsi="ＭＳ 明朝" w:hint="eastAsia"/>
          <w:sz w:val="24"/>
        </w:rPr>
        <w:t>2</w:t>
      </w:r>
      <w:r w:rsidR="002E3C36" w:rsidRPr="00F1012B">
        <w:rPr>
          <w:rFonts w:ascii="ＭＳ 明朝" w:hAnsi="ＭＳ 明朝"/>
          <w:sz w:val="24"/>
        </w:rPr>
        <w:t>1</w:t>
      </w:r>
      <w:r w:rsidRPr="00F1012B">
        <w:rPr>
          <w:rFonts w:ascii="ＭＳ 明朝" w:hAnsi="ＭＳ 明朝" w:hint="eastAsia"/>
          <w:sz w:val="24"/>
        </w:rPr>
        <w:t>条　受注者がその責めに帰すべき事由によって、履行期限までに委託業務を完了することができない場合において、当該履行期限後相当の期間内に完了する見込みがあると認められるときは、発注者は、受注者から違約金を徴収して当該履行期限を延長することができる。</w:t>
      </w:r>
    </w:p>
    <w:p w14:paraId="30CED76A" w14:textId="74F16132" w:rsidR="003F5B2D" w:rsidRPr="00F1012B" w:rsidRDefault="00EE6F4F"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２　前項の違約金の額は、委託料から既成部分又は既成部分相当額を控除した額に対して、遅延日数に応じ、年</w:t>
      </w:r>
      <w:r w:rsidR="00312E64">
        <w:rPr>
          <w:rFonts w:ascii="ＭＳ 明朝" w:hAnsi="ＭＳ 明朝" w:hint="eastAsia"/>
          <w:sz w:val="24"/>
        </w:rPr>
        <w:t>3</w:t>
      </w:r>
      <w:r w:rsidR="00DD7D73" w:rsidRPr="00F1012B">
        <w:rPr>
          <w:rFonts w:ascii="ＭＳ 明朝" w:hAnsi="ＭＳ 明朝" w:hint="eastAsia"/>
          <w:sz w:val="24"/>
        </w:rPr>
        <w:t>.</w:t>
      </w:r>
      <w:r w:rsidR="00312E64">
        <w:rPr>
          <w:rFonts w:ascii="ＭＳ 明朝" w:hAnsi="ＭＳ 明朝" w:hint="eastAsia"/>
          <w:sz w:val="24"/>
        </w:rPr>
        <w:t>0</w:t>
      </w:r>
      <w:r w:rsidRPr="00F1012B">
        <w:rPr>
          <w:rFonts w:ascii="ＭＳ 明朝" w:hAnsi="ＭＳ 明朝" w:hint="eastAsia"/>
          <w:sz w:val="24"/>
        </w:rPr>
        <w:t>パーセントの割合で計算した額とする。</w:t>
      </w:r>
    </w:p>
    <w:p w14:paraId="0A2ABFBF" w14:textId="77777777" w:rsidR="00EE6F4F" w:rsidRPr="00F1012B" w:rsidRDefault="00EE6F4F"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（履行不能の場合の措置）</w:t>
      </w:r>
    </w:p>
    <w:p w14:paraId="250ACBBE" w14:textId="77777777" w:rsidR="00EE6F4F" w:rsidRPr="00F1012B" w:rsidRDefault="00EE6F4F"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w:t>
      </w:r>
      <w:r w:rsidR="002E3C36" w:rsidRPr="00F1012B">
        <w:rPr>
          <w:rFonts w:ascii="ＭＳ 明朝" w:hAnsi="ＭＳ 明朝" w:hint="eastAsia"/>
          <w:sz w:val="24"/>
        </w:rPr>
        <w:t>2</w:t>
      </w:r>
      <w:r w:rsidR="002E3C36" w:rsidRPr="00F1012B">
        <w:rPr>
          <w:rFonts w:ascii="ＭＳ 明朝" w:hAnsi="ＭＳ 明朝"/>
          <w:sz w:val="24"/>
        </w:rPr>
        <w:t>2</w:t>
      </w:r>
      <w:r w:rsidRPr="00F1012B">
        <w:rPr>
          <w:rFonts w:ascii="ＭＳ 明朝" w:hAnsi="ＭＳ 明朝" w:hint="eastAsia"/>
          <w:sz w:val="24"/>
        </w:rPr>
        <w:t>条　受注者は、天災その他その責めに帰することができない事由により、この契約の全部又は一部を履行することができないときは、発注者の承認を得て当該部分についての義務を免れるものとし、発注者は、当該部分についての委託料の支払を免れるものとする。</w:t>
      </w:r>
    </w:p>
    <w:p w14:paraId="2A370B32" w14:textId="77777777" w:rsidR="00EE6F4F" w:rsidRPr="00F1012B" w:rsidRDefault="00EE6F4F"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（疑義についての協議）</w:t>
      </w:r>
    </w:p>
    <w:p w14:paraId="1CB54878" w14:textId="77777777" w:rsidR="00EE6F4F" w:rsidRPr="00F1012B" w:rsidRDefault="00EE6F4F" w:rsidP="00F02A97">
      <w:pPr>
        <w:autoSpaceDN w:val="0"/>
        <w:snapToGrid w:val="0"/>
        <w:spacing w:line="276" w:lineRule="auto"/>
        <w:ind w:left="221" w:hangingChars="100" w:hanging="221"/>
        <w:rPr>
          <w:rFonts w:ascii="ＭＳ 明朝" w:hAnsi="ＭＳ 明朝"/>
          <w:sz w:val="24"/>
        </w:rPr>
      </w:pPr>
      <w:r w:rsidRPr="00F1012B">
        <w:rPr>
          <w:rFonts w:ascii="ＭＳ 明朝" w:hAnsi="ＭＳ 明朝" w:hint="eastAsia"/>
          <w:sz w:val="24"/>
        </w:rPr>
        <w:t>第</w:t>
      </w:r>
      <w:r w:rsidR="002E3C36" w:rsidRPr="00F1012B">
        <w:rPr>
          <w:rFonts w:ascii="ＭＳ 明朝" w:hAnsi="ＭＳ 明朝" w:hint="eastAsia"/>
          <w:sz w:val="24"/>
        </w:rPr>
        <w:t>2</w:t>
      </w:r>
      <w:r w:rsidR="002E3C36" w:rsidRPr="00F1012B">
        <w:rPr>
          <w:rFonts w:ascii="ＭＳ 明朝" w:hAnsi="ＭＳ 明朝"/>
          <w:sz w:val="24"/>
        </w:rPr>
        <w:t>3</w:t>
      </w:r>
      <w:r w:rsidRPr="00F1012B">
        <w:rPr>
          <w:rFonts w:ascii="ＭＳ 明朝" w:hAnsi="ＭＳ 明朝" w:hint="eastAsia"/>
          <w:sz w:val="24"/>
        </w:rPr>
        <w:t>条　この契約に定めのない事項及びこの契約に関し疑義の生じた事項については、必要に応じ、発注者、受注者協議して定めるものとする。</w:t>
      </w:r>
    </w:p>
    <w:p w14:paraId="71A9EC1F" w14:textId="77777777" w:rsidR="002E3C36" w:rsidRPr="00F1012B" w:rsidRDefault="002E3C36" w:rsidP="00F02A97">
      <w:pPr>
        <w:autoSpaceDN w:val="0"/>
        <w:snapToGrid w:val="0"/>
        <w:spacing w:line="276" w:lineRule="auto"/>
        <w:ind w:left="221" w:hangingChars="100" w:hanging="221"/>
        <w:rPr>
          <w:rFonts w:ascii="ＭＳ 明朝" w:hAnsi="ＭＳ 明朝"/>
          <w:sz w:val="24"/>
        </w:rPr>
      </w:pPr>
    </w:p>
    <w:p w14:paraId="1ED45ADF" w14:textId="77777777" w:rsidR="002E3C36" w:rsidRPr="00F1012B" w:rsidRDefault="002E3C36" w:rsidP="00F02A97">
      <w:pPr>
        <w:autoSpaceDN w:val="0"/>
        <w:snapToGrid w:val="0"/>
        <w:spacing w:line="276" w:lineRule="auto"/>
        <w:ind w:left="221" w:hangingChars="100" w:hanging="221"/>
        <w:rPr>
          <w:rFonts w:ascii="ＭＳ 明朝" w:hAnsi="ＭＳ 明朝"/>
          <w:sz w:val="24"/>
        </w:rPr>
      </w:pPr>
    </w:p>
    <w:p w14:paraId="53AEEF5B" w14:textId="77777777" w:rsidR="00EE6F4F" w:rsidRPr="00F1012B" w:rsidRDefault="00EE6F4F" w:rsidP="00F02A97">
      <w:pPr>
        <w:autoSpaceDN w:val="0"/>
        <w:snapToGrid w:val="0"/>
        <w:spacing w:line="276" w:lineRule="auto"/>
        <w:ind w:leftChars="100" w:left="191" w:firstLineChars="100" w:firstLine="221"/>
        <w:rPr>
          <w:rFonts w:ascii="ＭＳ 明朝" w:hAnsi="ＭＳ 明朝"/>
          <w:sz w:val="24"/>
        </w:rPr>
      </w:pPr>
      <w:r w:rsidRPr="00F1012B">
        <w:rPr>
          <w:rFonts w:ascii="ＭＳ 明朝" w:hAnsi="ＭＳ 明朝" w:hint="eastAsia"/>
          <w:sz w:val="24"/>
        </w:rPr>
        <w:t>発注者と受注者は、各々対等な立場における合意に基づいて、上記の条項によって業務委託契約を締結し、信義に従って誠実にこれを履行するものとする。</w:t>
      </w:r>
    </w:p>
    <w:p w14:paraId="792167CC" w14:textId="77777777" w:rsidR="002E3C36" w:rsidRPr="00F1012B" w:rsidRDefault="00EE6F4F"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 xml:space="preserve">　この契約の締結を証するため、本書２通を作成し、発注者、受注者記名押印の上、各自</w:t>
      </w:r>
    </w:p>
    <w:p w14:paraId="1197F2FA" w14:textId="77777777" w:rsidR="00242EDC" w:rsidRPr="00F1012B" w:rsidRDefault="00EE6F4F" w:rsidP="00F02A97">
      <w:pPr>
        <w:autoSpaceDN w:val="0"/>
        <w:snapToGrid w:val="0"/>
        <w:spacing w:line="276" w:lineRule="auto"/>
        <w:ind w:firstLineChars="100" w:firstLine="221"/>
        <w:rPr>
          <w:rFonts w:ascii="ＭＳ 明朝" w:hAnsi="ＭＳ 明朝"/>
          <w:sz w:val="24"/>
        </w:rPr>
      </w:pPr>
      <w:r w:rsidRPr="00F1012B">
        <w:rPr>
          <w:rFonts w:ascii="ＭＳ 明朝" w:hAnsi="ＭＳ 明朝" w:hint="eastAsia"/>
          <w:sz w:val="24"/>
        </w:rPr>
        <w:t>１通を保有する。</w:t>
      </w:r>
    </w:p>
    <w:p w14:paraId="0D5109A9" w14:textId="77777777" w:rsidR="00242EDC" w:rsidRPr="00F1012B" w:rsidRDefault="00242EDC" w:rsidP="00F02A97">
      <w:pPr>
        <w:autoSpaceDN w:val="0"/>
        <w:snapToGrid w:val="0"/>
        <w:spacing w:line="160" w:lineRule="atLeast"/>
        <w:rPr>
          <w:rFonts w:ascii="ＭＳ 明朝" w:hAnsi="ＭＳ 明朝"/>
          <w:sz w:val="24"/>
        </w:rPr>
      </w:pPr>
    </w:p>
    <w:p w14:paraId="78EC4BA4" w14:textId="2EE258F2" w:rsidR="00242EDC" w:rsidRPr="00F1012B" w:rsidRDefault="00CE578A" w:rsidP="00CE578A">
      <w:pPr>
        <w:autoSpaceDN w:val="0"/>
        <w:snapToGrid w:val="0"/>
        <w:spacing w:line="160" w:lineRule="atLeast"/>
        <w:rPr>
          <w:rFonts w:ascii="ＭＳ 明朝" w:eastAsia="SimSun" w:hAnsi="ＭＳ 明朝"/>
          <w:sz w:val="24"/>
          <w:lang w:eastAsia="zh-CN"/>
        </w:rPr>
      </w:pPr>
      <w:r w:rsidRPr="00F1012B">
        <w:rPr>
          <w:rFonts w:ascii="ＭＳ 明朝" w:hAnsi="ＭＳ 明朝" w:hint="eastAsia"/>
          <w:sz w:val="24"/>
        </w:rPr>
        <w:t xml:space="preserve">　　</w:t>
      </w:r>
      <w:r w:rsidR="0034154B" w:rsidRPr="00F1012B">
        <w:rPr>
          <w:rFonts w:ascii="ＭＳ 明朝" w:hAnsi="ＭＳ 明朝" w:hint="eastAsia"/>
          <w:sz w:val="24"/>
        </w:rPr>
        <w:t>令和</w:t>
      </w:r>
      <w:r w:rsidR="00225EEF">
        <w:rPr>
          <w:rFonts w:ascii="ＭＳ 明朝" w:hAnsi="ＭＳ 明朝" w:hint="eastAsia"/>
          <w:sz w:val="24"/>
        </w:rPr>
        <w:t>８</w:t>
      </w:r>
      <w:r w:rsidR="002818E6" w:rsidRPr="00F1012B">
        <w:rPr>
          <w:rFonts w:ascii="ＭＳ 明朝" w:hAnsi="ＭＳ 明朝" w:hint="eastAsia"/>
          <w:sz w:val="24"/>
          <w:lang w:eastAsia="zh-CN"/>
        </w:rPr>
        <w:t>年</w:t>
      </w:r>
      <w:r w:rsidR="002E3C36" w:rsidRPr="00F1012B">
        <w:rPr>
          <w:rFonts w:ascii="ＭＳ 明朝" w:hAnsi="ＭＳ 明朝" w:hint="eastAsia"/>
          <w:sz w:val="24"/>
        </w:rPr>
        <w:t xml:space="preserve">　</w:t>
      </w:r>
      <w:r w:rsidR="00701F79" w:rsidRPr="00F1012B">
        <w:rPr>
          <w:rFonts w:ascii="ＭＳ 明朝" w:hAnsi="ＭＳ 明朝" w:hint="eastAsia"/>
          <w:sz w:val="24"/>
          <w:lang w:eastAsia="zh-CN"/>
        </w:rPr>
        <w:t>月</w:t>
      </w:r>
      <w:r w:rsidR="002E3C36" w:rsidRPr="00F1012B">
        <w:rPr>
          <w:rFonts w:ascii="ＭＳ 明朝" w:hAnsi="ＭＳ 明朝" w:hint="eastAsia"/>
          <w:sz w:val="24"/>
        </w:rPr>
        <w:t xml:space="preserve">　</w:t>
      </w:r>
      <w:r w:rsidR="00242EDC" w:rsidRPr="00F1012B">
        <w:rPr>
          <w:rFonts w:ascii="ＭＳ 明朝" w:hAnsi="ＭＳ 明朝" w:hint="eastAsia"/>
          <w:sz w:val="24"/>
          <w:lang w:eastAsia="zh-CN"/>
        </w:rPr>
        <w:t>日</w:t>
      </w:r>
    </w:p>
    <w:p w14:paraId="1C1EDC13" w14:textId="77777777" w:rsidR="00D343BF" w:rsidRPr="00F1012B" w:rsidRDefault="00D343BF" w:rsidP="00F02A97">
      <w:pPr>
        <w:autoSpaceDN w:val="0"/>
        <w:snapToGrid w:val="0"/>
        <w:spacing w:line="160" w:lineRule="atLeast"/>
        <w:ind w:firstLineChars="100" w:firstLine="221"/>
        <w:rPr>
          <w:rFonts w:ascii="ＭＳ 明朝" w:eastAsia="SimSun" w:hAnsi="ＭＳ 明朝"/>
          <w:sz w:val="24"/>
          <w:lang w:eastAsia="zh-CN"/>
        </w:rPr>
      </w:pPr>
    </w:p>
    <w:p w14:paraId="66ED845D" w14:textId="77777777" w:rsidR="00D343BF" w:rsidRPr="00F1012B" w:rsidRDefault="00D343BF" w:rsidP="00F02A97">
      <w:pPr>
        <w:autoSpaceDN w:val="0"/>
        <w:snapToGrid w:val="0"/>
        <w:spacing w:line="160" w:lineRule="atLeast"/>
        <w:ind w:firstLineChars="100" w:firstLine="221"/>
        <w:rPr>
          <w:rFonts w:ascii="ＭＳ 明朝" w:eastAsia="SimSun" w:hAnsi="ＭＳ 明朝"/>
          <w:sz w:val="24"/>
          <w:lang w:eastAsia="zh-CN"/>
        </w:rPr>
      </w:pPr>
    </w:p>
    <w:p w14:paraId="40FBDE38" w14:textId="77777777" w:rsidR="00D343BF" w:rsidRPr="00F1012B" w:rsidRDefault="00D343BF" w:rsidP="00F02A97">
      <w:pPr>
        <w:autoSpaceDN w:val="0"/>
        <w:snapToGrid w:val="0"/>
        <w:spacing w:line="160" w:lineRule="atLeast"/>
        <w:ind w:firstLineChars="100" w:firstLine="221"/>
        <w:rPr>
          <w:rFonts w:ascii="ＭＳ 明朝" w:eastAsia="SimSun" w:hAnsi="ＭＳ 明朝"/>
          <w:sz w:val="24"/>
          <w:lang w:eastAsia="zh-CN"/>
        </w:rPr>
      </w:pPr>
    </w:p>
    <w:p w14:paraId="1988DC8B" w14:textId="77777777" w:rsidR="00242EDC" w:rsidRPr="00F1012B" w:rsidRDefault="00424E7B" w:rsidP="00F02A97">
      <w:pPr>
        <w:autoSpaceDN w:val="0"/>
        <w:snapToGrid w:val="0"/>
        <w:spacing w:line="160" w:lineRule="atLeast"/>
        <w:rPr>
          <w:rFonts w:ascii="ＭＳ 明朝" w:hAnsi="ＭＳ 明朝"/>
          <w:sz w:val="24"/>
          <w:lang w:eastAsia="zh-CN"/>
        </w:rPr>
      </w:pPr>
      <w:r w:rsidRPr="00F1012B">
        <w:rPr>
          <w:rFonts w:ascii="ＭＳ 明朝" w:hAnsi="ＭＳ 明朝" w:hint="eastAsia"/>
          <w:sz w:val="24"/>
          <w:lang w:eastAsia="zh-CN"/>
        </w:rPr>
        <w:t xml:space="preserve">　　　　　　　　　　　　　　</w:t>
      </w:r>
      <w:r w:rsidR="004F34F7" w:rsidRPr="00F1012B">
        <w:rPr>
          <w:rFonts w:ascii="ＭＳ 明朝" w:hAnsi="ＭＳ 明朝" w:hint="eastAsia"/>
          <w:sz w:val="24"/>
          <w:lang w:eastAsia="zh-CN"/>
        </w:rPr>
        <w:t>発注者</w:t>
      </w:r>
      <w:r w:rsidRPr="00F1012B">
        <w:rPr>
          <w:rFonts w:ascii="ＭＳ 明朝" w:hAnsi="ＭＳ 明朝" w:hint="eastAsia"/>
          <w:sz w:val="24"/>
          <w:lang w:eastAsia="zh-CN"/>
        </w:rPr>
        <w:t xml:space="preserve">　　　</w:t>
      </w:r>
      <w:r w:rsidR="00242EDC" w:rsidRPr="00F1012B">
        <w:rPr>
          <w:rFonts w:ascii="ＭＳ 明朝" w:hAnsi="ＭＳ 明朝" w:hint="eastAsia"/>
          <w:sz w:val="24"/>
          <w:lang w:eastAsia="zh-CN"/>
        </w:rPr>
        <w:t xml:space="preserve">　　山形市松波二丁目８番１号</w:t>
      </w:r>
    </w:p>
    <w:p w14:paraId="32817DF0" w14:textId="77777777" w:rsidR="00242EDC" w:rsidRPr="00F1012B" w:rsidRDefault="00242EDC" w:rsidP="00F02A97">
      <w:pPr>
        <w:autoSpaceDN w:val="0"/>
        <w:snapToGrid w:val="0"/>
        <w:spacing w:line="160" w:lineRule="atLeast"/>
        <w:rPr>
          <w:rFonts w:ascii="ＭＳ 明朝" w:hAnsi="ＭＳ 明朝"/>
          <w:sz w:val="24"/>
        </w:rPr>
      </w:pPr>
      <w:r w:rsidRPr="00F1012B">
        <w:rPr>
          <w:rFonts w:ascii="ＭＳ 明朝" w:hAnsi="ＭＳ 明朝" w:hint="eastAsia"/>
          <w:sz w:val="24"/>
          <w:lang w:eastAsia="zh-CN"/>
        </w:rPr>
        <w:t xml:space="preserve">           　　　　　　　</w:t>
      </w:r>
      <w:r w:rsidR="00424E7B" w:rsidRPr="00F1012B">
        <w:rPr>
          <w:rFonts w:ascii="ＭＳ 明朝" w:hAnsi="ＭＳ 明朝" w:hint="eastAsia"/>
          <w:sz w:val="24"/>
          <w:lang w:eastAsia="zh-CN"/>
        </w:rPr>
        <w:t xml:space="preserve">　　　　　　　　　 </w:t>
      </w:r>
      <w:r w:rsidRPr="00F1012B">
        <w:rPr>
          <w:rFonts w:ascii="ＭＳ 明朝" w:hAnsi="ＭＳ 明朝" w:hint="eastAsia"/>
          <w:sz w:val="24"/>
          <w:lang w:eastAsia="zh-TW"/>
        </w:rPr>
        <w:t>山形県知事</w:t>
      </w:r>
      <w:r w:rsidR="00424E7B" w:rsidRPr="00F1012B">
        <w:rPr>
          <w:rFonts w:ascii="ＭＳ 明朝" w:hAnsi="ＭＳ 明朝" w:hint="eastAsia"/>
          <w:sz w:val="24"/>
        </w:rPr>
        <w:t xml:space="preserve">　　</w:t>
      </w:r>
      <w:r w:rsidR="00701F79" w:rsidRPr="00F1012B">
        <w:rPr>
          <w:rFonts w:ascii="ＭＳ 明朝" w:hAnsi="ＭＳ 明朝" w:hint="eastAsia"/>
          <w:sz w:val="24"/>
        </w:rPr>
        <w:t>吉　村　　美　栄　子</w:t>
      </w:r>
    </w:p>
    <w:p w14:paraId="2CC937EE" w14:textId="77777777" w:rsidR="00242EDC" w:rsidRPr="00F1012B" w:rsidRDefault="00242EDC" w:rsidP="00F02A97">
      <w:pPr>
        <w:autoSpaceDN w:val="0"/>
        <w:snapToGrid w:val="0"/>
        <w:spacing w:line="160" w:lineRule="atLeast"/>
        <w:rPr>
          <w:rFonts w:ascii="ＭＳ 明朝" w:eastAsia="PMingLiU" w:hAnsi="ＭＳ 明朝"/>
          <w:sz w:val="24"/>
          <w:lang w:eastAsia="zh-TW"/>
        </w:rPr>
      </w:pPr>
    </w:p>
    <w:p w14:paraId="3E7373D6" w14:textId="77777777" w:rsidR="00D343BF" w:rsidRPr="00F1012B" w:rsidRDefault="00D343BF" w:rsidP="00F02A97">
      <w:pPr>
        <w:autoSpaceDN w:val="0"/>
        <w:snapToGrid w:val="0"/>
        <w:spacing w:line="160" w:lineRule="atLeast"/>
        <w:rPr>
          <w:rFonts w:ascii="ＭＳ 明朝" w:eastAsia="PMingLiU" w:hAnsi="ＭＳ 明朝"/>
          <w:sz w:val="24"/>
          <w:lang w:eastAsia="zh-TW"/>
        </w:rPr>
      </w:pPr>
    </w:p>
    <w:p w14:paraId="6E2FB26E" w14:textId="77777777" w:rsidR="00D343BF" w:rsidRPr="00F1012B" w:rsidRDefault="00D343BF" w:rsidP="00F02A97">
      <w:pPr>
        <w:autoSpaceDN w:val="0"/>
        <w:snapToGrid w:val="0"/>
        <w:spacing w:line="160" w:lineRule="atLeast"/>
        <w:rPr>
          <w:rFonts w:ascii="ＭＳ 明朝" w:eastAsia="PMingLiU" w:hAnsi="ＭＳ 明朝"/>
          <w:sz w:val="24"/>
          <w:lang w:eastAsia="zh-TW"/>
        </w:rPr>
      </w:pPr>
    </w:p>
    <w:p w14:paraId="36DD100F" w14:textId="77777777" w:rsidR="00D343BF" w:rsidRPr="00F1012B" w:rsidRDefault="00D343BF" w:rsidP="00F02A97">
      <w:pPr>
        <w:autoSpaceDN w:val="0"/>
        <w:snapToGrid w:val="0"/>
        <w:spacing w:line="160" w:lineRule="atLeast"/>
        <w:rPr>
          <w:rFonts w:ascii="ＭＳ 明朝" w:eastAsia="PMingLiU" w:hAnsi="ＭＳ 明朝"/>
          <w:sz w:val="24"/>
          <w:lang w:eastAsia="zh-TW"/>
        </w:rPr>
      </w:pPr>
    </w:p>
    <w:p w14:paraId="59BDF114" w14:textId="77777777" w:rsidR="005E1424" w:rsidRPr="00F1012B" w:rsidRDefault="00242EDC" w:rsidP="00F02A97">
      <w:pPr>
        <w:autoSpaceDN w:val="0"/>
        <w:snapToGrid w:val="0"/>
        <w:spacing w:line="160" w:lineRule="atLeast"/>
        <w:rPr>
          <w:sz w:val="24"/>
        </w:rPr>
      </w:pPr>
      <w:r w:rsidRPr="00F1012B">
        <w:rPr>
          <w:rFonts w:ascii="ＭＳ 明朝" w:hAnsi="ＭＳ 明朝" w:hint="eastAsia"/>
          <w:sz w:val="24"/>
          <w:lang w:eastAsia="zh-CN"/>
        </w:rPr>
        <w:t xml:space="preserve">　</w:t>
      </w:r>
      <w:r w:rsidR="00733A35" w:rsidRPr="00F1012B">
        <w:rPr>
          <w:rFonts w:ascii="ＭＳ 明朝" w:hAnsi="ＭＳ 明朝" w:hint="eastAsia"/>
          <w:sz w:val="24"/>
          <w:lang w:eastAsia="zh-CN"/>
        </w:rPr>
        <w:t xml:space="preserve">　　　　　　　　　　　</w:t>
      </w:r>
      <w:r w:rsidR="004F34F7" w:rsidRPr="00F1012B">
        <w:rPr>
          <w:rFonts w:ascii="ＭＳ 明朝" w:hAnsi="ＭＳ 明朝" w:hint="eastAsia"/>
          <w:sz w:val="24"/>
          <w:lang w:eastAsia="zh-CN"/>
        </w:rPr>
        <w:t xml:space="preserve">　</w:t>
      </w:r>
      <w:r w:rsidR="00424E7B" w:rsidRPr="00F1012B">
        <w:rPr>
          <w:rFonts w:ascii="ＭＳ 明朝" w:hAnsi="ＭＳ 明朝" w:hint="eastAsia"/>
          <w:sz w:val="24"/>
        </w:rPr>
        <w:t xml:space="preserve">　</w:t>
      </w:r>
      <w:r w:rsidR="004F34F7" w:rsidRPr="00F1012B">
        <w:rPr>
          <w:rFonts w:ascii="ＭＳ 明朝" w:hAnsi="ＭＳ 明朝" w:hint="eastAsia"/>
          <w:sz w:val="24"/>
        </w:rPr>
        <w:t>受注者</w:t>
      </w:r>
      <w:r w:rsidRPr="00F1012B">
        <w:rPr>
          <w:rFonts w:ascii="ＭＳ 明朝" w:hAnsi="ＭＳ 明朝" w:hint="eastAsia"/>
          <w:sz w:val="24"/>
          <w:lang w:eastAsia="zh-CN"/>
        </w:rPr>
        <w:t xml:space="preserve">          </w:t>
      </w:r>
    </w:p>
    <w:p w14:paraId="66D6801A" w14:textId="77777777" w:rsidR="00242EDC" w:rsidRPr="00F1012B" w:rsidRDefault="00242EDC" w:rsidP="00F02A97">
      <w:pPr>
        <w:autoSpaceDE w:val="0"/>
        <w:autoSpaceDN w:val="0"/>
        <w:snapToGrid w:val="0"/>
        <w:rPr>
          <w:rFonts w:ascii="ＭＳ 明朝" w:hAnsi="ＭＳ 明朝"/>
          <w:sz w:val="24"/>
        </w:rPr>
      </w:pPr>
    </w:p>
    <w:p w14:paraId="4DFD5E9B" w14:textId="77777777" w:rsidR="006812A6" w:rsidRPr="00F1012B" w:rsidRDefault="00242EDC" w:rsidP="00F02A97">
      <w:pPr>
        <w:autoSpaceDE w:val="0"/>
        <w:autoSpaceDN w:val="0"/>
        <w:snapToGrid w:val="0"/>
        <w:spacing w:line="260" w:lineRule="exact"/>
        <w:rPr>
          <w:sz w:val="24"/>
        </w:rPr>
      </w:pPr>
      <w:r w:rsidRPr="00F1012B">
        <w:rPr>
          <w:rFonts w:ascii="ＭＳ 明朝" w:hAnsi="ＭＳ 明朝"/>
          <w:sz w:val="24"/>
        </w:rPr>
        <w:br w:type="page"/>
      </w:r>
      <w:r w:rsidR="006812A6" w:rsidRPr="00F1012B">
        <w:rPr>
          <w:sz w:val="24"/>
        </w:rPr>
        <w:lastRenderedPageBreak/>
        <w:t>別記</w:t>
      </w:r>
    </w:p>
    <w:p w14:paraId="0C232F23" w14:textId="77777777" w:rsidR="006812A6" w:rsidRPr="00F1012B" w:rsidRDefault="006812A6" w:rsidP="00F02A97">
      <w:pPr>
        <w:autoSpaceDE w:val="0"/>
        <w:autoSpaceDN w:val="0"/>
        <w:snapToGrid w:val="0"/>
        <w:spacing w:line="260" w:lineRule="exact"/>
        <w:jc w:val="center"/>
        <w:rPr>
          <w:rFonts w:ascii="ＭＳ 明朝" w:hAnsi="ＭＳ 明朝"/>
          <w:sz w:val="24"/>
        </w:rPr>
      </w:pPr>
      <w:r w:rsidRPr="00F1012B">
        <w:rPr>
          <w:rFonts w:ascii="ＭＳ 明朝" w:hAnsi="ＭＳ 明朝"/>
          <w:sz w:val="24"/>
        </w:rPr>
        <w:t>個人情報取扱特記事項</w:t>
      </w:r>
    </w:p>
    <w:p w14:paraId="3CD4087D"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（基本的事項）</w:t>
      </w:r>
    </w:p>
    <w:p w14:paraId="2D5674C9" w14:textId="77777777" w:rsidR="006812A6" w:rsidRPr="00F1012B" w:rsidRDefault="006812A6" w:rsidP="00F02A97">
      <w:pPr>
        <w:autoSpaceDE w:val="0"/>
        <w:autoSpaceDN w:val="0"/>
        <w:snapToGrid w:val="0"/>
        <w:spacing w:line="260" w:lineRule="exact"/>
        <w:ind w:left="202" w:hanging="202"/>
        <w:rPr>
          <w:rFonts w:ascii="ＭＳ 明朝" w:hAnsi="ＭＳ 明朝"/>
          <w:kern w:val="21"/>
          <w:sz w:val="24"/>
        </w:rPr>
      </w:pPr>
      <w:r w:rsidRPr="00F1012B">
        <w:rPr>
          <w:rFonts w:ascii="ＭＳ 明朝" w:hAnsi="ＭＳ 明朝"/>
          <w:kern w:val="21"/>
          <w:sz w:val="24"/>
        </w:rPr>
        <w:t>第１　受注者は、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又は個人識別符号が含まれるもの。以下同じ。）の保護の重要性を認識し、この契約による事務を行うに当たっては、個人の権利利益を侵害することのないよう、個人情報の取扱いを適正に行わなければならない。</w:t>
      </w:r>
    </w:p>
    <w:p w14:paraId="68CB0089" w14:textId="77777777" w:rsidR="006812A6" w:rsidRPr="00F1012B" w:rsidRDefault="006812A6" w:rsidP="00F02A97">
      <w:pPr>
        <w:autoSpaceDE w:val="0"/>
        <w:autoSpaceDN w:val="0"/>
        <w:snapToGrid w:val="0"/>
        <w:spacing w:line="260" w:lineRule="exact"/>
        <w:ind w:left="202"/>
        <w:rPr>
          <w:rFonts w:ascii="ＭＳ 明朝" w:hAnsi="ＭＳ 明朝"/>
          <w:sz w:val="24"/>
        </w:rPr>
      </w:pPr>
      <w:r w:rsidRPr="00F1012B">
        <w:rPr>
          <w:rFonts w:ascii="ＭＳ 明朝" w:hAnsi="ＭＳ 明朝"/>
          <w:sz w:val="24"/>
        </w:rPr>
        <w:t>（秘密の保持）</w:t>
      </w:r>
    </w:p>
    <w:p w14:paraId="4EE0667A"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第２　受注者は、この契約による事務に関して知り得た個人情報を他に漏らしてはならない。この契約が終了し、又は解除された後においても同様とする。</w:t>
      </w:r>
    </w:p>
    <w:p w14:paraId="11C846F1"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（保有の制限）</w:t>
      </w:r>
    </w:p>
    <w:p w14:paraId="4B563F40" w14:textId="77777777" w:rsidR="006812A6" w:rsidRPr="00F1012B" w:rsidRDefault="006812A6" w:rsidP="00F02A97">
      <w:pPr>
        <w:autoSpaceDE w:val="0"/>
        <w:autoSpaceDN w:val="0"/>
        <w:snapToGrid w:val="0"/>
        <w:spacing w:line="260" w:lineRule="exact"/>
        <w:ind w:left="202" w:hanging="202"/>
        <w:rPr>
          <w:rFonts w:ascii="ＭＳ 明朝" w:hAnsi="ＭＳ 明朝"/>
          <w:kern w:val="21"/>
          <w:sz w:val="24"/>
        </w:rPr>
      </w:pPr>
      <w:r w:rsidRPr="00F1012B">
        <w:rPr>
          <w:rFonts w:ascii="ＭＳ 明朝" w:hAnsi="ＭＳ 明朝"/>
          <w:kern w:val="21"/>
          <w:sz w:val="24"/>
        </w:rPr>
        <w:t>第３　受注者は、個人情報を保有するときは、この契約による事務の遂行のため必要な場合に限り、かつ、その利用目的を特定しなければならない。</w:t>
      </w:r>
    </w:p>
    <w:p w14:paraId="46C560D4"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２　受注者は、前項の規定により特定された利用目的の達成に必要な範囲を超えて、個人情報を保有してはならない。</w:t>
      </w:r>
    </w:p>
    <w:p w14:paraId="1D20720B"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３　受注者は、発注者の承諾があるときを除き、利用目的を変更してはならない。</w:t>
      </w:r>
    </w:p>
    <w:p w14:paraId="00C3DF59"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（漏えい、滅失及び</w:t>
      </w:r>
      <w:r w:rsidRPr="00F1012B">
        <w:rPr>
          <w:rFonts w:ascii="ＭＳ 明朝" w:hAnsi="ＭＳ 明朝" w:hint="eastAsia"/>
          <w:sz w:val="24"/>
        </w:rPr>
        <w:t>毀損</w:t>
      </w:r>
      <w:r w:rsidRPr="00F1012B">
        <w:rPr>
          <w:rFonts w:ascii="ＭＳ 明朝" w:hAnsi="ＭＳ 明朝"/>
          <w:sz w:val="24"/>
        </w:rPr>
        <w:t>の防止）</w:t>
      </w:r>
    </w:p>
    <w:p w14:paraId="755C1A84"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第４　受注者は、この契約による事務に関して知り得た個人情報について、漏えい、滅失及び</w:t>
      </w:r>
      <w:r w:rsidRPr="00F1012B">
        <w:rPr>
          <w:rFonts w:ascii="ＭＳ 明朝" w:hAnsi="ＭＳ 明朝" w:hint="eastAsia"/>
          <w:sz w:val="24"/>
        </w:rPr>
        <w:t>毀損</w:t>
      </w:r>
      <w:r w:rsidRPr="00F1012B">
        <w:rPr>
          <w:rFonts w:ascii="ＭＳ 明朝" w:hAnsi="ＭＳ 明朝"/>
          <w:sz w:val="24"/>
        </w:rPr>
        <w:t>の防止その他の個人情報の適正な管理のために必要な措置を講じなければならない。</w:t>
      </w:r>
    </w:p>
    <w:p w14:paraId="69723B34"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（目的外利用・提供の禁止）</w:t>
      </w:r>
    </w:p>
    <w:p w14:paraId="5E562C01"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第５　受注者は、この契約による事務に関して知り得た個人情報を当該事務の目的以外の目的に利用し、又は第三者に提供してはならない。</w:t>
      </w:r>
    </w:p>
    <w:p w14:paraId="2AE314B5"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（複写又は複製の禁止）</w:t>
      </w:r>
    </w:p>
    <w:p w14:paraId="649E1E45"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第６　受注者は、発注者の承諾があるときを除き、この契約による事務を行うために発注者から提供された個人情報が記録された資料等を複写し、又は複製してはならない。</w:t>
      </w:r>
    </w:p>
    <w:p w14:paraId="20FC37F3"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（事務従事者への周知）</w:t>
      </w:r>
    </w:p>
    <w:p w14:paraId="06FB3AED"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個人情報の保護に関する法律により罰則が適用される場合があることなど、個人情報の保護に必要な事項を周知させるものとする。</w:t>
      </w:r>
    </w:p>
    <w:p w14:paraId="6F103ACF"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hint="eastAsia"/>
          <w:sz w:val="24"/>
        </w:rPr>
        <w:t>２　この契約による事務を派遣労働者によって行わせる場合には、労働者派遣契約書に秘密保持義務等個人情報の取扱いに関する事項を明記する。</w:t>
      </w:r>
    </w:p>
    <w:p w14:paraId="5CAD178D"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（再委託の禁止）</w:t>
      </w:r>
    </w:p>
    <w:p w14:paraId="776D5BE7" w14:textId="77777777" w:rsidR="006812A6" w:rsidRPr="00F1012B" w:rsidRDefault="006812A6" w:rsidP="00F02A97">
      <w:pPr>
        <w:autoSpaceDE w:val="0"/>
        <w:autoSpaceDN w:val="0"/>
        <w:snapToGrid w:val="0"/>
        <w:spacing w:line="260" w:lineRule="exact"/>
        <w:rPr>
          <w:rFonts w:ascii="ＭＳ 明朝" w:hAnsi="ＭＳ 明朝"/>
          <w:sz w:val="24"/>
        </w:rPr>
      </w:pPr>
      <w:r w:rsidRPr="00F1012B">
        <w:rPr>
          <w:rFonts w:ascii="ＭＳ 明朝" w:hAnsi="ＭＳ 明朝"/>
          <w:sz w:val="24"/>
        </w:rPr>
        <w:t>第８　受注者は、発注者の承諾があるときを除き、この契約による事務を第三者に委託してはならない。</w:t>
      </w:r>
    </w:p>
    <w:p w14:paraId="396BAB66" w14:textId="77777777" w:rsidR="006812A6" w:rsidRPr="00F1012B" w:rsidRDefault="006812A6" w:rsidP="00F02A97">
      <w:pPr>
        <w:autoSpaceDE w:val="0"/>
        <w:autoSpaceDN w:val="0"/>
        <w:snapToGrid w:val="0"/>
        <w:spacing w:line="260" w:lineRule="exact"/>
        <w:ind w:left="221" w:hangingChars="100" w:hanging="221"/>
        <w:rPr>
          <w:rFonts w:ascii="ＭＳ 明朝" w:hAnsi="ＭＳ 明朝"/>
          <w:sz w:val="24"/>
        </w:rPr>
      </w:pPr>
      <w:r w:rsidRPr="00F1012B">
        <w:rPr>
          <w:rFonts w:ascii="ＭＳ 明朝" w:hAnsi="ＭＳ 明朝" w:hint="eastAsia"/>
          <w:sz w:val="24"/>
        </w:rPr>
        <w:t>２　受注者において、この契約における事務を第三者に委託する場合は、この契約により受注者が負う個人情報の取扱いに関する義務を再委託先にも遵守させなければならない。</w:t>
      </w:r>
    </w:p>
    <w:p w14:paraId="729B32E8"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（資料等の返還等）</w:t>
      </w:r>
    </w:p>
    <w:p w14:paraId="46FCD9BA" w14:textId="77777777" w:rsidR="006812A6" w:rsidRPr="00F1012B" w:rsidRDefault="006812A6" w:rsidP="00F02A97">
      <w:pPr>
        <w:autoSpaceDE w:val="0"/>
        <w:autoSpaceDN w:val="0"/>
        <w:snapToGrid w:val="0"/>
        <w:spacing w:line="260" w:lineRule="exact"/>
        <w:ind w:left="202" w:hanging="202"/>
        <w:rPr>
          <w:rFonts w:ascii="ＭＳ 明朝" w:hAnsi="ＭＳ 明朝"/>
          <w:kern w:val="21"/>
          <w:sz w:val="24"/>
        </w:rPr>
      </w:pPr>
      <w:r w:rsidRPr="00F1012B">
        <w:rPr>
          <w:rFonts w:ascii="ＭＳ 明朝" w:hAnsi="ＭＳ 明朝"/>
          <w:kern w:val="21"/>
          <w:sz w:val="24"/>
        </w:rPr>
        <w:t>第９　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p>
    <w:p w14:paraId="6D39A0B0"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w:t>
      </w:r>
      <w:r w:rsidRPr="00F1012B">
        <w:rPr>
          <w:rFonts w:ascii="ＭＳ 明朝" w:hAnsi="ＭＳ 明朝" w:hint="eastAsia"/>
          <w:sz w:val="24"/>
        </w:rPr>
        <w:t>安全管理の確認</w:t>
      </w:r>
      <w:r w:rsidRPr="00F1012B">
        <w:rPr>
          <w:rFonts w:ascii="ＭＳ 明朝" w:hAnsi="ＭＳ 明朝"/>
          <w:sz w:val="24"/>
        </w:rPr>
        <w:t>）</w:t>
      </w:r>
    </w:p>
    <w:p w14:paraId="56D68443"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第10　発注者は、</w:t>
      </w:r>
      <w:r w:rsidRPr="00F1012B">
        <w:rPr>
          <w:rFonts w:ascii="ＭＳ 明朝" w:hAnsi="ＭＳ 明朝" w:hint="eastAsia"/>
          <w:sz w:val="24"/>
        </w:rPr>
        <w:t>委託する業務に係る個人情報の秘匿性等その内容やその量等に応じて、受注者における管理体制及び実施体制や個人情報の管理について、少なくとも年１回以上、原則として実地検査により確認するものとする。</w:t>
      </w:r>
    </w:p>
    <w:p w14:paraId="7E9CCFC9" w14:textId="77777777" w:rsidR="006812A6" w:rsidRPr="00F1012B" w:rsidRDefault="006812A6" w:rsidP="00F02A97">
      <w:pPr>
        <w:autoSpaceDE w:val="0"/>
        <w:autoSpaceDN w:val="0"/>
        <w:snapToGrid w:val="0"/>
        <w:spacing w:line="260" w:lineRule="exact"/>
        <w:ind w:firstLine="202"/>
        <w:rPr>
          <w:rFonts w:ascii="ＭＳ 明朝" w:hAnsi="ＭＳ 明朝"/>
          <w:sz w:val="24"/>
        </w:rPr>
      </w:pPr>
      <w:r w:rsidRPr="00F1012B">
        <w:rPr>
          <w:rFonts w:ascii="ＭＳ 明朝" w:hAnsi="ＭＳ 明朝"/>
          <w:sz w:val="24"/>
        </w:rPr>
        <w:t>（事故発生時における報告）</w:t>
      </w:r>
    </w:p>
    <w:p w14:paraId="60DC3CDE" w14:textId="77777777" w:rsidR="006812A6" w:rsidRPr="00F1012B" w:rsidRDefault="006812A6" w:rsidP="00F02A97">
      <w:pPr>
        <w:autoSpaceDE w:val="0"/>
        <w:autoSpaceDN w:val="0"/>
        <w:snapToGrid w:val="0"/>
        <w:spacing w:line="260" w:lineRule="exact"/>
        <w:ind w:left="202" w:hanging="202"/>
        <w:rPr>
          <w:rFonts w:ascii="ＭＳ 明朝" w:hAnsi="ＭＳ 明朝"/>
          <w:sz w:val="24"/>
        </w:rPr>
      </w:pPr>
      <w:r w:rsidRPr="00F1012B">
        <w:rPr>
          <w:rFonts w:ascii="ＭＳ 明朝" w:hAnsi="ＭＳ 明朝"/>
          <w:sz w:val="24"/>
        </w:rPr>
        <w:t>第11　受注者は、この契約に違反する事態が生じ、又は生じるおそれのあることを知ったときは、速やかに発注者に報告し、発注者の指示に従うものとする。</w:t>
      </w:r>
    </w:p>
    <w:p w14:paraId="7C17EB62" w14:textId="77777777" w:rsidR="006812A6" w:rsidRPr="00F1012B" w:rsidRDefault="006812A6" w:rsidP="00F02A97">
      <w:pPr>
        <w:autoSpaceDE w:val="0"/>
        <w:autoSpaceDN w:val="0"/>
        <w:snapToGrid w:val="0"/>
        <w:spacing w:line="260" w:lineRule="exact"/>
        <w:rPr>
          <w:rFonts w:ascii="ＭＳ 明朝" w:hAnsi="ＭＳ 明朝"/>
          <w:sz w:val="24"/>
        </w:rPr>
      </w:pPr>
      <w:r w:rsidRPr="00F1012B">
        <w:rPr>
          <w:rFonts w:ascii="ＭＳ 明朝" w:hAnsi="ＭＳ 明朝" w:hint="eastAsia"/>
          <w:sz w:val="24"/>
        </w:rPr>
        <w:t xml:space="preserve">　（違反した場合の措置）</w:t>
      </w:r>
    </w:p>
    <w:p w14:paraId="3CAE0D88" w14:textId="77777777" w:rsidR="006812A6" w:rsidRPr="00F1012B" w:rsidRDefault="006812A6" w:rsidP="00F02A97">
      <w:pPr>
        <w:autoSpaceDE w:val="0"/>
        <w:autoSpaceDN w:val="0"/>
        <w:snapToGrid w:val="0"/>
        <w:spacing w:line="260" w:lineRule="exact"/>
        <w:ind w:left="221" w:hangingChars="100" w:hanging="221"/>
        <w:rPr>
          <w:rFonts w:ascii="ＭＳ 明朝" w:hAnsi="ＭＳ 明朝"/>
          <w:sz w:val="24"/>
        </w:rPr>
      </w:pPr>
      <w:r w:rsidRPr="00F1012B">
        <w:rPr>
          <w:rFonts w:ascii="ＭＳ 明朝" w:hAnsi="ＭＳ 明朝" w:hint="eastAsia"/>
          <w:sz w:val="24"/>
        </w:rPr>
        <w:t>第12　発注者は、受注者が記載事項に違反した場合は、契約を解除することができるとともに必要な措置を求めることができる。</w:t>
      </w:r>
    </w:p>
    <w:p w14:paraId="7C49E8DA" w14:textId="77777777" w:rsidR="00EB6A41" w:rsidRPr="00F1012B" w:rsidRDefault="00EB6A41" w:rsidP="00F02A97">
      <w:pPr>
        <w:autoSpaceDE w:val="0"/>
        <w:autoSpaceDN w:val="0"/>
        <w:snapToGrid w:val="0"/>
        <w:rPr>
          <w:sz w:val="24"/>
        </w:rPr>
      </w:pPr>
    </w:p>
    <w:sectPr w:rsidR="00EB6A41" w:rsidRPr="00F1012B" w:rsidSect="00B77ABC">
      <w:pgSz w:w="11906" w:h="16838" w:code="9"/>
      <w:pgMar w:top="1134" w:right="1304" w:bottom="1134" w:left="1304" w:header="851" w:footer="680" w:gutter="0"/>
      <w:pgNumType w:fmt="numberInDash" w:start="94"/>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8630" w14:textId="77777777" w:rsidR="00BF2665" w:rsidRDefault="00BF2665">
      <w:r>
        <w:separator/>
      </w:r>
    </w:p>
  </w:endnote>
  <w:endnote w:type="continuationSeparator" w:id="0">
    <w:p w14:paraId="35DC7ECA" w14:textId="77777777" w:rsidR="00BF2665" w:rsidRDefault="00BF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02D3" w14:textId="77777777" w:rsidR="00BF2665" w:rsidRDefault="00BF2665">
      <w:r>
        <w:separator/>
      </w:r>
    </w:p>
  </w:footnote>
  <w:footnote w:type="continuationSeparator" w:id="0">
    <w:p w14:paraId="78E175DE" w14:textId="77777777" w:rsidR="00BF2665" w:rsidRDefault="00BF2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F7"/>
    <w:rsid w:val="00003579"/>
    <w:rsid w:val="0001458B"/>
    <w:rsid w:val="00044CC5"/>
    <w:rsid w:val="00051DAC"/>
    <w:rsid w:val="00065C03"/>
    <w:rsid w:val="00074048"/>
    <w:rsid w:val="00076418"/>
    <w:rsid w:val="000764B4"/>
    <w:rsid w:val="000A7843"/>
    <w:rsid w:val="000D1ECB"/>
    <w:rsid w:val="000D7DD9"/>
    <w:rsid w:val="000E7295"/>
    <w:rsid w:val="000F75C4"/>
    <w:rsid w:val="00105E03"/>
    <w:rsid w:val="00116320"/>
    <w:rsid w:val="00155BF1"/>
    <w:rsid w:val="0017760A"/>
    <w:rsid w:val="001B2216"/>
    <w:rsid w:val="001C6808"/>
    <w:rsid w:val="001C6C36"/>
    <w:rsid w:val="002226EE"/>
    <w:rsid w:val="002252E1"/>
    <w:rsid w:val="00225EEF"/>
    <w:rsid w:val="00232905"/>
    <w:rsid w:val="00242EDC"/>
    <w:rsid w:val="00243165"/>
    <w:rsid w:val="00246E30"/>
    <w:rsid w:val="00250C4C"/>
    <w:rsid w:val="002557C0"/>
    <w:rsid w:val="00256C16"/>
    <w:rsid w:val="0026068C"/>
    <w:rsid w:val="00265EC4"/>
    <w:rsid w:val="0027745A"/>
    <w:rsid w:val="002818E6"/>
    <w:rsid w:val="002849B6"/>
    <w:rsid w:val="00292675"/>
    <w:rsid w:val="002A1EF5"/>
    <w:rsid w:val="002A68CC"/>
    <w:rsid w:val="002C0F7F"/>
    <w:rsid w:val="002C3D2F"/>
    <w:rsid w:val="002D575E"/>
    <w:rsid w:val="002E047A"/>
    <w:rsid w:val="002E3C36"/>
    <w:rsid w:val="002E61CA"/>
    <w:rsid w:val="00302D25"/>
    <w:rsid w:val="00302FA1"/>
    <w:rsid w:val="0030780E"/>
    <w:rsid w:val="00312B38"/>
    <w:rsid w:val="00312E64"/>
    <w:rsid w:val="0033135B"/>
    <w:rsid w:val="00331F6C"/>
    <w:rsid w:val="00337C15"/>
    <w:rsid w:val="00340679"/>
    <w:rsid w:val="0034154B"/>
    <w:rsid w:val="00357847"/>
    <w:rsid w:val="0039075B"/>
    <w:rsid w:val="003A383B"/>
    <w:rsid w:val="003F5B2D"/>
    <w:rsid w:val="00422B69"/>
    <w:rsid w:val="00424E7B"/>
    <w:rsid w:val="00435211"/>
    <w:rsid w:val="004439F2"/>
    <w:rsid w:val="00453EA7"/>
    <w:rsid w:val="00460722"/>
    <w:rsid w:val="004663D0"/>
    <w:rsid w:val="00487599"/>
    <w:rsid w:val="004939DE"/>
    <w:rsid w:val="004B5ACE"/>
    <w:rsid w:val="004F34F7"/>
    <w:rsid w:val="0050539F"/>
    <w:rsid w:val="00505D25"/>
    <w:rsid w:val="00512CA2"/>
    <w:rsid w:val="005141D8"/>
    <w:rsid w:val="00550875"/>
    <w:rsid w:val="005668E9"/>
    <w:rsid w:val="00574348"/>
    <w:rsid w:val="0059132B"/>
    <w:rsid w:val="005C4671"/>
    <w:rsid w:val="005C7A61"/>
    <w:rsid w:val="005E1424"/>
    <w:rsid w:val="005E4A45"/>
    <w:rsid w:val="005E55D4"/>
    <w:rsid w:val="005F0627"/>
    <w:rsid w:val="005F51C5"/>
    <w:rsid w:val="00604ABA"/>
    <w:rsid w:val="006250FC"/>
    <w:rsid w:val="00630A3A"/>
    <w:rsid w:val="00637E71"/>
    <w:rsid w:val="00650080"/>
    <w:rsid w:val="006559EE"/>
    <w:rsid w:val="006664F1"/>
    <w:rsid w:val="006805E0"/>
    <w:rsid w:val="006812A6"/>
    <w:rsid w:val="006A60FD"/>
    <w:rsid w:val="00701F79"/>
    <w:rsid w:val="007053EF"/>
    <w:rsid w:val="00714183"/>
    <w:rsid w:val="00733A35"/>
    <w:rsid w:val="007434E5"/>
    <w:rsid w:val="00743A67"/>
    <w:rsid w:val="00757BEF"/>
    <w:rsid w:val="00763D4E"/>
    <w:rsid w:val="007773F7"/>
    <w:rsid w:val="007A0ECB"/>
    <w:rsid w:val="007A6E50"/>
    <w:rsid w:val="007F4765"/>
    <w:rsid w:val="007F4943"/>
    <w:rsid w:val="008121AE"/>
    <w:rsid w:val="008164F2"/>
    <w:rsid w:val="00872C41"/>
    <w:rsid w:val="00883DA2"/>
    <w:rsid w:val="008A07A0"/>
    <w:rsid w:val="008C1A8A"/>
    <w:rsid w:val="008D15F6"/>
    <w:rsid w:val="008D3F50"/>
    <w:rsid w:val="008E02B8"/>
    <w:rsid w:val="008E720C"/>
    <w:rsid w:val="00927A18"/>
    <w:rsid w:val="00936738"/>
    <w:rsid w:val="00940651"/>
    <w:rsid w:val="009453B4"/>
    <w:rsid w:val="00945AC7"/>
    <w:rsid w:val="00950F97"/>
    <w:rsid w:val="009513F5"/>
    <w:rsid w:val="009532F7"/>
    <w:rsid w:val="00974CB2"/>
    <w:rsid w:val="009776F1"/>
    <w:rsid w:val="00982A28"/>
    <w:rsid w:val="00991361"/>
    <w:rsid w:val="00991BD4"/>
    <w:rsid w:val="009A393C"/>
    <w:rsid w:val="009A4015"/>
    <w:rsid w:val="009A53DE"/>
    <w:rsid w:val="009B1B22"/>
    <w:rsid w:val="009C5875"/>
    <w:rsid w:val="009C6CE3"/>
    <w:rsid w:val="009D4CCD"/>
    <w:rsid w:val="00A0229C"/>
    <w:rsid w:val="00A41673"/>
    <w:rsid w:val="00A43213"/>
    <w:rsid w:val="00A55AFB"/>
    <w:rsid w:val="00A75005"/>
    <w:rsid w:val="00A85141"/>
    <w:rsid w:val="00AA27DB"/>
    <w:rsid w:val="00AF5C9D"/>
    <w:rsid w:val="00B057EC"/>
    <w:rsid w:val="00B113C0"/>
    <w:rsid w:val="00B16987"/>
    <w:rsid w:val="00B16AE2"/>
    <w:rsid w:val="00B20C03"/>
    <w:rsid w:val="00B453A1"/>
    <w:rsid w:val="00B458E2"/>
    <w:rsid w:val="00B5346D"/>
    <w:rsid w:val="00B63051"/>
    <w:rsid w:val="00B704BC"/>
    <w:rsid w:val="00B73F35"/>
    <w:rsid w:val="00B77ABC"/>
    <w:rsid w:val="00B83E16"/>
    <w:rsid w:val="00BB0CF8"/>
    <w:rsid w:val="00BE1E9F"/>
    <w:rsid w:val="00BE30AC"/>
    <w:rsid w:val="00BF2665"/>
    <w:rsid w:val="00BF5D30"/>
    <w:rsid w:val="00C00707"/>
    <w:rsid w:val="00C20143"/>
    <w:rsid w:val="00C241D8"/>
    <w:rsid w:val="00C305A7"/>
    <w:rsid w:val="00C524A6"/>
    <w:rsid w:val="00C57E9C"/>
    <w:rsid w:val="00C810EC"/>
    <w:rsid w:val="00C85BD5"/>
    <w:rsid w:val="00C936BA"/>
    <w:rsid w:val="00CA051C"/>
    <w:rsid w:val="00CB426C"/>
    <w:rsid w:val="00CB4766"/>
    <w:rsid w:val="00CB4AB6"/>
    <w:rsid w:val="00CC15D9"/>
    <w:rsid w:val="00CD2447"/>
    <w:rsid w:val="00CE578A"/>
    <w:rsid w:val="00CF3F0A"/>
    <w:rsid w:val="00D0646C"/>
    <w:rsid w:val="00D1289D"/>
    <w:rsid w:val="00D1782F"/>
    <w:rsid w:val="00D256B5"/>
    <w:rsid w:val="00D26480"/>
    <w:rsid w:val="00D343BF"/>
    <w:rsid w:val="00D40139"/>
    <w:rsid w:val="00D447C6"/>
    <w:rsid w:val="00D51868"/>
    <w:rsid w:val="00D52E1F"/>
    <w:rsid w:val="00D56D00"/>
    <w:rsid w:val="00D640DA"/>
    <w:rsid w:val="00D754FB"/>
    <w:rsid w:val="00D9034C"/>
    <w:rsid w:val="00D92BFB"/>
    <w:rsid w:val="00D92C33"/>
    <w:rsid w:val="00DB4B98"/>
    <w:rsid w:val="00DD2BC0"/>
    <w:rsid w:val="00DD726D"/>
    <w:rsid w:val="00DD7D73"/>
    <w:rsid w:val="00DE2EFD"/>
    <w:rsid w:val="00DF2EFA"/>
    <w:rsid w:val="00E042BB"/>
    <w:rsid w:val="00E152F7"/>
    <w:rsid w:val="00E566CF"/>
    <w:rsid w:val="00E66483"/>
    <w:rsid w:val="00E73D29"/>
    <w:rsid w:val="00E95B7C"/>
    <w:rsid w:val="00EB0815"/>
    <w:rsid w:val="00EB53E3"/>
    <w:rsid w:val="00EB6A41"/>
    <w:rsid w:val="00EC6E1E"/>
    <w:rsid w:val="00EC7216"/>
    <w:rsid w:val="00EE6F4F"/>
    <w:rsid w:val="00EF03C2"/>
    <w:rsid w:val="00EF75CA"/>
    <w:rsid w:val="00F02A97"/>
    <w:rsid w:val="00F1012B"/>
    <w:rsid w:val="00F12032"/>
    <w:rsid w:val="00F137AA"/>
    <w:rsid w:val="00F1645B"/>
    <w:rsid w:val="00F24B35"/>
    <w:rsid w:val="00F417D1"/>
    <w:rsid w:val="00F61ED4"/>
    <w:rsid w:val="00F63542"/>
    <w:rsid w:val="00FB2BBD"/>
    <w:rsid w:val="00FB646C"/>
    <w:rsid w:val="00FB7568"/>
    <w:rsid w:val="00FC1D5B"/>
    <w:rsid w:val="00FE1A2A"/>
    <w:rsid w:val="00FE3982"/>
    <w:rsid w:val="00FF0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633937E"/>
  <w15:chartTrackingRefBased/>
  <w15:docId w15:val="{3D8648F9-19D1-4A3C-97A4-8B91DDDA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59EE"/>
    <w:pPr>
      <w:tabs>
        <w:tab w:val="center" w:pos="4252"/>
        <w:tab w:val="right" w:pos="8504"/>
      </w:tabs>
      <w:snapToGrid w:val="0"/>
    </w:pPr>
  </w:style>
  <w:style w:type="paragraph" w:styleId="a4">
    <w:name w:val="footer"/>
    <w:basedOn w:val="a"/>
    <w:rsid w:val="006559EE"/>
    <w:pPr>
      <w:tabs>
        <w:tab w:val="center" w:pos="4252"/>
        <w:tab w:val="right" w:pos="8504"/>
      </w:tabs>
      <w:snapToGrid w:val="0"/>
    </w:pPr>
  </w:style>
  <w:style w:type="character" w:styleId="a5">
    <w:name w:val="page number"/>
    <w:basedOn w:val="a0"/>
    <w:rsid w:val="006559EE"/>
  </w:style>
  <w:style w:type="paragraph" w:styleId="a6">
    <w:name w:val="Balloon Text"/>
    <w:basedOn w:val="a"/>
    <w:semiHidden/>
    <w:rsid w:val="006559EE"/>
    <w:rPr>
      <w:rFonts w:ascii="Arial" w:eastAsia="ＭＳ ゴシック" w:hAnsi="Arial"/>
      <w:sz w:val="18"/>
      <w:szCs w:val="18"/>
    </w:rPr>
  </w:style>
  <w:style w:type="paragraph" w:styleId="a7">
    <w:name w:val="Document Map"/>
    <w:basedOn w:val="a"/>
    <w:link w:val="a8"/>
    <w:rsid w:val="000764B4"/>
    <w:rPr>
      <w:rFonts w:ascii="MS UI Gothic" w:eastAsia="MS UI Gothic"/>
      <w:sz w:val="18"/>
      <w:szCs w:val="18"/>
    </w:rPr>
  </w:style>
  <w:style w:type="character" w:customStyle="1" w:styleId="a8">
    <w:name w:val="見出しマップ (文字)"/>
    <w:link w:val="a7"/>
    <w:rsid w:val="000764B4"/>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D16D-3714-40E5-9B42-1E769D74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6886</Words>
  <Characters>452</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山形県庁</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山田　敦子</dc:creator>
  <cp:keywords/>
  <cp:lastModifiedBy>市川あゆみ</cp:lastModifiedBy>
  <cp:revision>12</cp:revision>
  <cp:lastPrinted>2025-04-01T05:54:00Z</cp:lastPrinted>
  <dcterms:created xsi:type="dcterms:W3CDTF">2024-12-27T01:01:00Z</dcterms:created>
  <dcterms:modified xsi:type="dcterms:W3CDTF">2026-04-02T04:02:00Z</dcterms:modified>
</cp:coreProperties>
</file>